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24" w:rsidRDefault="00631924" w:rsidP="00631924">
      <w:pPr>
        <w:spacing w:line="500" w:lineRule="exact"/>
        <w:jc w:val="center"/>
        <w:rPr>
          <w:rFonts w:hint="eastAsia"/>
        </w:rPr>
      </w:pPr>
    </w:p>
    <w:p w:rsidR="00631924" w:rsidRDefault="00631924" w:rsidP="00631924">
      <w:pPr>
        <w:spacing w:line="500" w:lineRule="exact"/>
        <w:jc w:val="center"/>
      </w:pPr>
    </w:p>
    <w:p w:rsidR="00631924" w:rsidRDefault="00631924" w:rsidP="00631924">
      <w:pPr>
        <w:spacing w:line="500" w:lineRule="exact"/>
        <w:jc w:val="center"/>
      </w:pPr>
    </w:p>
    <w:p w:rsidR="00631924" w:rsidRDefault="00631924" w:rsidP="00631924">
      <w:pPr>
        <w:spacing w:line="500" w:lineRule="exact"/>
        <w:jc w:val="center"/>
      </w:pPr>
    </w:p>
    <w:p w:rsidR="00631924" w:rsidRDefault="00631924" w:rsidP="00631924">
      <w:pPr>
        <w:spacing w:line="500" w:lineRule="exact"/>
        <w:jc w:val="center"/>
      </w:pPr>
    </w:p>
    <w:p w:rsidR="00631924" w:rsidRDefault="00631924" w:rsidP="00631924">
      <w:pPr>
        <w:spacing w:line="500" w:lineRule="exact"/>
        <w:jc w:val="center"/>
      </w:pPr>
    </w:p>
    <w:p w:rsidR="00631924" w:rsidRPr="00883634" w:rsidRDefault="00631924" w:rsidP="00631924">
      <w:pPr>
        <w:spacing w:line="500" w:lineRule="exact"/>
        <w:jc w:val="center"/>
        <w:rPr>
          <w:rFonts w:ascii="仿宋_GB2312" w:eastAsia="仿宋_GB2312"/>
        </w:rPr>
      </w:pPr>
      <w:r w:rsidRPr="00883634">
        <w:rPr>
          <w:rFonts w:ascii="仿宋_GB2312" w:eastAsia="仿宋_GB2312" w:hint="eastAsia"/>
          <w:sz w:val="32"/>
        </w:rPr>
        <w:t>三</w:t>
      </w:r>
      <w:proofErr w:type="gramStart"/>
      <w:r w:rsidRPr="00883634">
        <w:rPr>
          <w:rFonts w:ascii="仿宋_GB2312" w:eastAsia="仿宋_GB2312" w:hint="eastAsia"/>
          <w:sz w:val="32"/>
        </w:rPr>
        <w:t>联院字</w:t>
      </w:r>
      <w:proofErr w:type="gramEnd"/>
      <w:r w:rsidRPr="00883634">
        <w:rPr>
          <w:rFonts w:ascii="仿宋_GB2312" w:eastAsia="仿宋_GB2312" w:hint="eastAsia"/>
          <w:sz w:val="32"/>
        </w:rPr>
        <w:t>〔201</w:t>
      </w:r>
      <w:r>
        <w:rPr>
          <w:rFonts w:ascii="仿宋_GB2312" w:eastAsia="仿宋_GB2312" w:hint="eastAsia"/>
          <w:sz w:val="32"/>
        </w:rPr>
        <w:t>4</w:t>
      </w:r>
      <w:r w:rsidRPr="00883634">
        <w:rPr>
          <w:rFonts w:ascii="仿宋_GB2312" w:eastAsia="仿宋_GB2312" w:hint="eastAsia"/>
          <w:sz w:val="32"/>
        </w:rPr>
        <w:t>〕</w:t>
      </w:r>
      <w:r w:rsidR="00703701">
        <w:rPr>
          <w:rFonts w:ascii="仿宋_GB2312" w:eastAsia="仿宋_GB2312" w:hint="eastAsia"/>
          <w:sz w:val="32"/>
        </w:rPr>
        <w:t>81</w:t>
      </w:r>
      <w:r w:rsidRPr="00883634">
        <w:rPr>
          <w:rFonts w:ascii="仿宋_GB2312" w:eastAsia="仿宋_GB2312" w:hint="eastAsia"/>
          <w:sz w:val="32"/>
        </w:rPr>
        <w:t>号</w:t>
      </w:r>
    </w:p>
    <w:p w:rsidR="00631924" w:rsidRDefault="00631924" w:rsidP="00631924">
      <w:pPr>
        <w:spacing w:line="500" w:lineRule="exact"/>
        <w:jc w:val="center"/>
      </w:pPr>
    </w:p>
    <w:p w:rsidR="00631924" w:rsidRDefault="00631924" w:rsidP="00631924">
      <w:pPr>
        <w:spacing w:line="500" w:lineRule="exact"/>
        <w:jc w:val="center"/>
      </w:pPr>
    </w:p>
    <w:p w:rsidR="00631924" w:rsidRPr="00631924" w:rsidRDefault="00631924" w:rsidP="00631924">
      <w:pPr>
        <w:spacing w:line="500" w:lineRule="exact"/>
        <w:jc w:val="center"/>
        <w:rPr>
          <w:rFonts w:ascii="方正小标宋简体" w:eastAsia="方正小标宋简体"/>
          <w:sz w:val="44"/>
        </w:rPr>
      </w:pPr>
      <w:r w:rsidRPr="00631924">
        <w:rPr>
          <w:rFonts w:ascii="方正小标宋简体" w:eastAsia="方正小标宋简体" w:hint="eastAsia"/>
          <w:sz w:val="44"/>
        </w:rPr>
        <w:t>关于安徽三联学院第十二届田径运动会</w:t>
      </w:r>
    </w:p>
    <w:p w:rsidR="00631924" w:rsidRPr="00631924" w:rsidRDefault="00631924" w:rsidP="00631924">
      <w:pPr>
        <w:spacing w:line="500" w:lineRule="exact"/>
        <w:jc w:val="center"/>
        <w:rPr>
          <w:rFonts w:ascii="方正小标宋简体" w:eastAsia="方正小标宋简体"/>
          <w:sz w:val="44"/>
        </w:rPr>
      </w:pPr>
      <w:r w:rsidRPr="00631924">
        <w:rPr>
          <w:rFonts w:ascii="方正小标宋简体" w:eastAsia="方正小标宋简体" w:hint="eastAsia"/>
          <w:sz w:val="44"/>
        </w:rPr>
        <w:t>暨安徽三联集团第六届职工运动会的相关通知</w:t>
      </w:r>
    </w:p>
    <w:p w:rsidR="00631924" w:rsidRDefault="00631924" w:rsidP="00631924">
      <w:pPr>
        <w:spacing w:line="500" w:lineRule="exact"/>
        <w:jc w:val="center"/>
        <w:rPr>
          <w:b/>
          <w:sz w:val="44"/>
        </w:rPr>
      </w:pPr>
    </w:p>
    <w:p w:rsidR="00631924" w:rsidRPr="00883634" w:rsidRDefault="00631924" w:rsidP="00631924">
      <w:pPr>
        <w:spacing w:line="500" w:lineRule="exact"/>
        <w:jc w:val="left"/>
        <w:rPr>
          <w:rFonts w:ascii="仿宋_GB2312" w:eastAsia="仿宋_GB2312"/>
          <w:b/>
          <w:sz w:val="32"/>
        </w:rPr>
      </w:pPr>
      <w:r w:rsidRPr="00883634">
        <w:rPr>
          <w:rFonts w:ascii="仿宋_GB2312" w:eastAsia="仿宋_GB2312" w:hint="eastAsia"/>
          <w:b/>
          <w:sz w:val="32"/>
        </w:rPr>
        <w:t>各</w:t>
      </w:r>
      <w:r>
        <w:rPr>
          <w:rFonts w:ascii="仿宋_GB2312" w:eastAsia="仿宋_GB2312" w:hint="eastAsia"/>
          <w:b/>
          <w:sz w:val="32"/>
        </w:rPr>
        <w:t>学院、部门</w:t>
      </w:r>
      <w:r w:rsidRPr="00883634">
        <w:rPr>
          <w:rFonts w:ascii="仿宋_GB2312" w:eastAsia="仿宋_GB2312" w:hint="eastAsia"/>
          <w:b/>
          <w:sz w:val="32"/>
        </w:rPr>
        <w:t>：</w:t>
      </w:r>
    </w:p>
    <w:p w:rsidR="00631924" w:rsidRDefault="00631924" w:rsidP="00631924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为丰富师生员工课余文化生活，增强体质，倡导健康的生活方式，根据我校体育运动委员会研究，</w:t>
      </w:r>
      <w:proofErr w:type="gramStart"/>
      <w:r w:rsidR="00681CE7">
        <w:rPr>
          <w:rFonts w:ascii="仿宋_GB2312" w:eastAsia="仿宋_GB2312" w:hint="eastAsia"/>
          <w:sz w:val="32"/>
        </w:rPr>
        <w:t>经</w:t>
      </w:r>
      <w:r w:rsidRPr="00883634">
        <w:rPr>
          <w:rFonts w:ascii="仿宋_GB2312" w:eastAsia="仿宋_GB2312" w:hint="eastAsia"/>
          <w:sz w:val="32"/>
        </w:rPr>
        <w:t>集团</w:t>
      </w:r>
      <w:proofErr w:type="gramEnd"/>
      <w:r w:rsidRPr="00883634">
        <w:rPr>
          <w:rFonts w:ascii="仿宋_GB2312" w:eastAsia="仿宋_GB2312" w:hint="eastAsia"/>
          <w:sz w:val="32"/>
        </w:rPr>
        <w:t>审定，</w:t>
      </w:r>
      <w:r>
        <w:rPr>
          <w:rFonts w:ascii="仿宋_GB2312" w:eastAsia="仿宋_GB2312" w:hint="eastAsia"/>
          <w:sz w:val="32"/>
        </w:rPr>
        <w:t>决定于10月24日、25日在学校</w:t>
      </w:r>
      <w:r w:rsidR="002542E0">
        <w:rPr>
          <w:rFonts w:ascii="仿宋_GB2312" w:eastAsia="仿宋_GB2312" w:hint="eastAsia"/>
          <w:sz w:val="32"/>
        </w:rPr>
        <w:t>一校区运动</w:t>
      </w:r>
      <w:r>
        <w:rPr>
          <w:rFonts w:ascii="仿宋_GB2312" w:eastAsia="仿宋_GB2312" w:hint="eastAsia"/>
          <w:sz w:val="32"/>
        </w:rPr>
        <w:t>场举办</w:t>
      </w:r>
      <w:r w:rsidRPr="00FD0C60">
        <w:rPr>
          <w:rFonts w:ascii="仿宋_GB2312" w:eastAsia="仿宋_GB2312" w:hint="eastAsia"/>
          <w:sz w:val="32"/>
        </w:rPr>
        <w:t>安徽三联学院第十</w:t>
      </w:r>
      <w:r>
        <w:rPr>
          <w:rFonts w:ascii="仿宋_GB2312" w:eastAsia="仿宋_GB2312" w:hint="eastAsia"/>
          <w:sz w:val="32"/>
        </w:rPr>
        <w:t>二</w:t>
      </w:r>
      <w:r w:rsidRPr="00FD0C60">
        <w:rPr>
          <w:rFonts w:ascii="仿宋_GB2312" w:eastAsia="仿宋_GB2312" w:hint="eastAsia"/>
          <w:sz w:val="32"/>
        </w:rPr>
        <w:t>届田径运动会暨安徽三联集团第</w:t>
      </w:r>
      <w:r w:rsidR="002542E0">
        <w:rPr>
          <w:rFonts w:ascii="仿宋_GB2312" w:eastAsia="仿宋_GB2312" w:hint="eastAsia"/>
          <w:sz w:val="32"/>
        </w:rPr>
        <w:t>六</w:t>
      </w:r>
      <w:r w:rsidRPr="00FD0C60">
        <w:rPr>
          <w:rFonts w:ascii="仿宋_GB2312" w:eastAsia="仿宋_GB2312" w:hint="eastAsia"/>
          <w:sz w:val="32"/>
        </w:rPr>
        <w:t>届职工运动会</w:t>
      </w:r>
      <w:r>
        <w:rPr>
          <w:rFonts w:ascii="仿宋_GB2312" w:eastAsia="仿宋_GB2312" w:hint="eastAsia"/>
          <w:sz w:val="32"/>
        </w:rPr>
        <w:t>，现将运动会有关事宜及要求通知如下。</w:t>
      </w:r>
    </w:p>
    <w:p w:rsidR="00631924" w:rsidRDefault="00631924" w:rsidP="00631924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</w:rPr>
      </w:pPr>
    </w:p>
    <w:p w:rsidR="00631924" w:rsidRDefault="00631924" w:rsidP="00631924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附件：1.运动会主席团及各委员会名单</w:t>
      </w:r>
    </w:p>
    <w:p w:rsidR="00631924" w:rsidRPr="00F6276F" w:rsidRDefault="00631924" w:rsidP="00631924">
      <w:pPr>
        <w:spacing w:line="500" w:lineRule="exact"/>
        <w:ind w:firstLineChars="510" w:firstLine="1632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2.运动会各办事机构成员及职责</w:t>
      </w:r>
    </w:p>
    <w:p w:rsidR="00631924" w:rsidRDefault="00631924" w:rsidP="00631924">
      <w:pPr>
        <w:spacing w:line="500" w:lineRule="exact"/>
        <w:ind w:firstLineChars="510" w:firstLine="1632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3.运动会竞赛规程</w:t>
      </w:r>
    </w:p>
    <w:p w:rsidR="00631924" w:rsidRDefault="00631924" w:rsidP="00631924">
      <w:pPr>
        <w:spacing w:line="400" w:lineRule="exact"/>
        <w:ind w:firstLineChars="1550" w:firstLine="4960"/>
        <w:jc w:val="left"/>
        <w:rPr>
          <w:rFonts w:ascii="仿宋_GB2312" w:eastAsia="仿宋_GB2312"/>
          <w:sz w:val="32"/>
        </w:rPr>
      </w:pPr>
    </w:p>
    <w:p w:rsidR="00631924" w:rsidRDefault="00631924" w:rsidP="00631924">
      <w:pPr>
        <w:spacing w:line="400" w:lineRule="exact"/>
        <w:ind w:firstLineChars="1461" w:firstLine="4675"/>
        <w:jc w:val="left"/>
        <w:rPr>
          <w:rFonts w:ascii="仿宋_GB2312" w:eastAsia="仿宋_GB2312"/>
          <w:sz w:val="32"/>
        </w:rPr>
      </w:pPr>
    </w:p>
    <w:p w:rsidR="00631924" w:rsidRDefault="00631924" w:rsidP="00631924">
      <w:pPr>
        <w:spacing w:line="400" w:lineRule="exact"/>
        <w:ind w:firstLineChars="1461" w:firstLine="4675"/>
        <w:jc w:val="left"/>
        <w:rPr>
          <w:rFonts w:ascii="仿宋_GB2312" w:eastAsia="仿宋_GB2312"/>
          <w:sz w:val="32"/>
        </w:rPr>
      </w:pPr>
    </w:p>
    <w:p w:rsidR="00631924" w:rsidRDefault="00631924" w:rsidP="00631924">
      <w:pPr>
        <w:spacing w:line="400" w:lineRule="exact"/>
        <w:ind w:firstLineChars="1461" w:firstLine="4675"/>
        <w:jc w:val="left"/>
        <w:rPr>
          <w:rFonts w:ascii="仿宋_GB2312" w:eastAsia="仿宋_GB2312"/>
          <w:sz w:val="32"/>
        </w:rPr>
      </w:pPr>
    </w:p>
    <w:p w:rsidR="00631924" w:rsidRDefault="00631924" w:rsidP="00560FE2">
      <w:pPr>
        <w:spacing w:line="400" w:lineRule="exact"/>
        <w:ind w:firstLineChars="1611" w:firstLine="5155"/>
        <w:jc w:val="left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</w:rPr>
        <w:t>安徽三联学院</w:t>
      </w:r>
    </w:p>
    <w:p w:rsidR="00631924" w:rsidRPr="009021F9" w:rsidRDefault="00631924" w:rsidP="00631924">
      <w:pPr>
        <w:spacing w:line="400" w:lineRule="exact"/>
        <w:ind w:firstLineChars="1511" w:firstLine="483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2014年10月</w:t>
      </w:r>
      <w:r w:rsidR="00560FE2">
        <w:rPr>
          <w:rFonts w:ascii="仿宋_GB2312" w:eastAsia="仿宋_GB2312" w:hint="eastAsia"/>
          <w:sz w:val="32"/>
        </w:rPr>
        <w:t>11</w:t>
      </w:r>
      <w:r>
        <w:rPr>
          <w:rFonts w:ascii="仿宋_GB2312" w:eastAsia="仿宋_GB2312" w:hint="eastAsia"/>
          <w:sz w:val="32"/>
        </w:rPr>
        <w:t>日</w:t>
      </w:r>
    </w:p>
    <w:p w:rsidR="008C153E" w:rsidRDefault="00631924" w:rsidP="008C153E">
      <w:pPr>
        <w:spacing w:line="440" w:lineRule="exact"/>
        <w:jc w:val="left"/>
        <w:rPr>
          <w:rFonts w:ascii="黑体" w:eastAsia="黑体"/>
          <w:sz w:val="32"/>
          <w:shd w:val="clear" w:color="050000" w:fill="auto"/>
        </w:rPr>
      </w:pPr>
      <w:r>
        <w:rPr>
          <w:sz w:val="32"/>
          <w:shd w:val="clear" w:color="050000" w:fill="auto"/>
        </w:rPr>
        <w:br w:type="page"/>
      </w:r>
      <w:r w:rsidR="008C153E" w:rsidRPr="00631924">
        <w:rPr>
          <w:rFonts w:ascii="黑体" w:eastAsia="黑体" w:hint="eastAsia"/>
          <w:sz w:val="32"/>
          <w:shd w:val="clear" w:color="050000" w:fill="auto"/>
        </w:rPr>
        <w:lastRenderedPageBreak/>
        <w:t>附件1</w:t>
      </w:r>
    </w:p>
    <w:p w:rsidR="00631924" w:rsidRPr="00631924" w:rsidRDefault="00631924" w:rsidP="008C153E">
      <w:pPr>
        <w:spacing w:line="440" w:lineRule="exact"/>
        <w:jc w:val="left"/>
        <w:rPr>
          <w:rFonts w:ascii="黑体" w:eastAsia="黑体"/>
          <w:sz w:val="32"/>
          <w:shd w:val="clear" w:color="050000" w:fill="auto"/>
        </w:rPr>
      </w:pPr>
    </w:p>
    <w:p w:rsidR="008C153E" w:rsidRPr="00631924" w:rsidRDefault="008C153E" w:rsidP="00703701">
      <w:pPr>
        <w:spacing w:line="480" w:lineRule="exact"/>
        <w:jc w:val="center"/>
        <w:rPr>
          <w:rFonts w:ascii="方正小标宋简体" w:eastAsia="方正小标宋简体"/>
          <w:sz w:val="44"/>
          <w:shd w:val="clear" w:color="060000" w:fill="auto"/>
        </w:rPr>
      </w:pPr>
      <w:r w:rsidRPr="00631924">
        <w:rPr>
          <w:rFonts w:ascii="方正小标宋简体" w:eastAsia="方正小标宋简体" w:hint="eastAsia"/>
          <w:sz w:val="44"/>
          <w:shd w:val="clear" w:color="060000" w:fill="auto"/>
        </w:rPr>
        <w:t>安徽三联学院第十二届田径运动会</w:t>
      </w:r>
    </w:p>
    <w:p w:rsidR="008C153E" w:rsidRPr="00631924" w:rsidRDefault="008C153E" w:rsidP="00703701">
      <w:pPr>
        <w:spacing w:line="480" w:lineRule="exact"/>
        <w:jc w:val="center"/>
        <w:rPr>
          <w:rFonts w:ascii="方正小标宋简体" w:eastAsia="方正小标宋简体"/>
          <w:sz w:val="44"/>
          <w:shd w:val="clear" w:color="060000" w:fill="auto"/>
        </w:rPr>
      </w:pPr>
      <w:r w:rsidRPr="00631924">
        <w:rPr>
          <w:rFonts w:ascii="方正小标宋简体" w:eastAsia="方正小标宋简体" w:hint="eastAsia"/>
          <w:sz w:val="44"/>
          <w:shd w:val="clear" w:color="060000" w:fill="auto"/>
        </w:rPr>
        <w:t>暨安徽三联集团第六届职工运动会</w:t>
      </w:r>
    </w:p>
    <w:p w:rsidR="008C153E" w:rsidRPr="00631924" w:rsidRDefault="008C153E" w:rsidP="00703701">
      <w:pPr>
        <w:spacing w:line="480" w:lineRule="exact"/>
        <w:jc w:val="center"/>
        <w:rPr>
          <w:rFonts w:ascii="方正小标宋简体" w:eastAsia="方正小标宋简体"/>
          <w:sz w:val="44"/>
          <w:shd w:val="clear" w:color="060000" w:fill="auto"/>
        </w:rPr>
      </w:pPr>
      <w:r w:rsidRPr="00631924">
        <w:rPr>
          <w:rFonts w:ascii="方正小标宋简体" w:eastAsia="方正小标宋简体" w:hint="eastAsia"/>
          <w:sz w:val="44"/>
          <w:shd w:val="clear" w:color="060000" w:fill="auto"/>
        </w:rPr>
        <w:t>主席团及各委员会名单</w:t>
      </w:r>
    </w:p>
    <w:p w:rsidR="00631924" w:rsidRDefault="00631924" w:rsidP="00703701">
      <w:pPr>
        <w:spacing w:line="480" w:lineRule="exact"/>
        <w:jc w:val="left"/>
        <w:rPr>
          <w:b/>
          <w:sz w:val="32"/>
          <w:shd w:val="clear" w:color="060000" w:fill="auto"/>
        </w:rPr>
      </w:pPr>
    </w:p>
    <w:p w:rsidR="008C153E" w:rsidRPr="000D5F35" w:rsidRDefault="008C153E" w:rsidP="00703701">
      <w:pPr>
        <w:spacing w:line="480" w:lineRule="exact"/>
        <w:rPr>
          <w:rFonts w:ascii="黑体" w:eastAsia="黑体"/>
          <w:sz w:val="32"/>
          <w:szCs w:val="32"/>
          <w:shd w:val="clear" w:color="060000" w:fill="auto"/>
        </w:rPr>
      </w:pPr>
      <w:r w:rsidRPr="000D5F35">
        <w:rPr>
          <w:rFonts w:ascii="黑体" w:eastAsia="黑体" w:hint="eastAsia"/>
          <w:sz w:val="32"/>
          <w:szCs w:val="32"/>
          <w:shd w:val="clear" w:color="060000" w:fill="auto"/>
        </w:rPr>
        <w:t>一、主席团名单</w:t>
      </w:r>
    </w:p>
    <w:p w:rsidR="009D39A3" w:rsidRDefault="008C153E" w:rsidP="00703701">
      <w:pPr>
        <w:tabs>
          <w:tab w:val="left" w:pos="344"/>
        </w:tabs>
        <w:spacing w:line="480" w:lineRule="exact"/>
        <w:ind w:firstLine="64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金会庆  张方振  </w:t>
      </w:r>
      <w:r w:rsidR="00681CE7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宋  扬  </w:t>
      </w:r>
      <w:proofErr w:type="gramStart"/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余皖生</w:t>
      </w:r>
      <w:proofErr w:type="gramEnd"/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桂宁东</w:t>
      </w:r>
      <w:r w:rsidR="009D39A3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金美莲</w:t>
      </w:r>
    </w:p>
    <w:p w:rsidR="008C153E" w:rsidRPr="00631924" w:rsidRDefault="00681CE7" w:rsidP="00703701">
      <w:pPr>
        <w:tabs>
          <w:tab w:val="left" w:pos="344"/>
        </w:tabs>
        <w:spacing w:line="480" w:lineRule="exact"/>
        <w:ind w:firstLine="64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朱  熔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="009D39A3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陈献军  </w:t>
      </w:r>
      <w:proofErr w:type="gramStart"/>
      <w:r w:rsidR="001959B0"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陈建抗</w:t>
      </w:r>
      <w:proofErr w:type="gramEnd"/>
      <w:r w:rsidR="001959B0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="008C153E"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鲁先长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</w:t>
      </w:r>
      <w:r w:rsidR="008C153E"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王瑞友 </w:t>
      </w:r>
      <w:r w:rsidR="0082113E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姜发根</w:t>
      </w:r>
    </w:p>
    <w:p w:rsidR="008C153E" w:rsidRPr="000D5F35" w:rsidRDefault="008C153E" w:rsidP="00703701">
      <w:pPr>
        <w:spacing w:line="480" w:lineRule="exact"/>
        <w:rPr>
          <w:rFonts w:ascii="黑体" w:eastAsia="黑体"/>
          <w:sz w:val="32"/>
          <w:szCs w:val="32"/>
          <w:shd w:val="clear" w:color="060000" w:fill="auto"/>
        </w:rPr>
      </w:pPr>
      <w:r w:rsidRPr="000D5F35">
        <w:rPr>
          <w:rFonts w:ascii="黑体" w:eastAsia="黑体" w:hint="eastAsia"/>
          <w:sz w:val="32"/>
          <w:szCs w:val="32"/>
          <w:shd w:val="clear" w:color="060000" w:fill="auto"/>
        </w:rPr>
        <w:t>二、组织委员会名单</w:t>
      </w:r>
    </w:p>
    <w:p w:rsidR="008C153E" w:rsidRPr="00631924" w:rsidRDefault="008C153E" w:rsidP="00703701">
      <w:pPr>
        <w:tabs>
          <w:tab w:val="left" w:pos="344"/>
        </w:tabs>
        <w:spacing w:line="480" w:lineRule="exact"/>
        <w:ind w:firstLine="64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主  任：金会庆（兼）</w:t>
      </w:r>
    </w:p>
    <w:p w:rsidR="008C153E" w:rsidRPr="00631924" w:rsidRDefault="008C153E" w:rsidP="00703701">
      <w:pPr>
        <w:tabs>
          <w:tab w:val="left" w:pos="344"/>
        </w:tabs>
        <w:spacing w:line="480" w:lineRule="exact"/>
        <w:ind w:firstLine="64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副主任：鲁先长</w:t>
      </w:r>
      <w:r w:rsidR="0069212B"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(兼)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</w:t>
      </w:r>
      <w:r w:rsidR="0082113E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赵福义</w:t>
      </w:r>
      <w:r w:rsidR="00681CE7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="001959B0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江  杰  </w:t>
      </w:r>
      <w:proofErr w:type="gramStart"/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操晓峰</w:t>
      </w:r>
      <w:proofErr w:type="gramEnd"/>
    </w:p>
    <w:p w:rsidR="008C153E" w:rsidRPr="00631924" w:rsidRDefault="008C153E" w:rsidP="00703701">
      <w:pPr>
        <w:tabs>
          <w:tab w:val="left" w:pos="344"/>
        </w:tabs>
        <w:spacing w:line="480" w:lineRule="exact"/>
        <w:ind w:firstLine="64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执行副主任：王瑞友(兼)  万传金</w:t>
      </w:r>
    </w:p>
    <w:p w:rsidR="008C153E" w:rsidRPr="00631924" w:rsidRDefault="008C153E" w:rsidP="00703701">
      <w:pPr>
        <w:tabs>
          <w:tab w:val="left" w:pos="344"/>
        </w:tabs>
        <w:spacing w:line="480" w:lineRule="exact"/>
        <w:ind w:firstLine="64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委   员（按姓氏笔划排序）：</w:t>
      </w:r>
    </w:p>
    <w:p w:rsidR="009D39A3" w:rsidRDefault="00084504" w:rsidP="0070370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方劲松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王</w:t>
      </w:r>
      <w:proofErr w:type="gramStart"/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坚</w:t>
      </w:r>
      <w:proofErr w:type="gramEnd"/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伟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王家平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占海文</w:t>
      </w:r>
      <w:r>
        <w:rPr>
          <w:rFonts w:ascii="仿宋_GB2312" w:eastAsia="仿宋_GB2312"/>
          <w:sz w:val="32"/>
          <w:szCs w:val="32"/>
          <w:shd w:val="clear" w:color="050000" w:fill="auto"/>
        </w:rPr>
        <w:t xml:space="preserve">  </w:t>
      </w:r>
      <w:proofErr w:type="gramStart"/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石胜宏</w:t>
      </w:r>
      <w:proofErr w:type="gramEnd"/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="009D39A3"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刘</w:t>
      </w:r>
      <w:r w:rsidR="009D39A3">
        <w:rPr>
          <w:rFonts w:ascii="仿宋_GB2312" w:eastAsia="仿宋_GB2312" w:hint="eastAsia"/>
          <w:sz w:val="32"/>
          <w:szCs w:val="32"/>
          <w:shd w:val="clear" w:color="050000" w:fill="auto"/>
        </w:rPr>
        <w:t>中滨</w:t>
      </w:r>
    </w:p>
    <w:p w:rsidR="001959B0" w:rsidRDefault="00084504" w:rsidP="0070370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  <w:shd w:val="clear" w:color="050000" w:fill="auto"/>
        </w:rPr>
      </w:pPr>
      <w:proofErr w:type="gramStart"/>
      <w:r>
        <w:rPr>
          <w:rFonts w:ascii="仿宋_GB2312" w:eastAsia="仿宋_GB2312" w:hint="eastAsia"/>
          <w:sz w:val="32"/>
          <w:szCs w:val="32"/>
          <w:shd w:val="clear" w:color="050000" w:fill="auto"/>
        </w:rPr>
        <w:t>刘东标</w:t>
      </w:r>
      <w:proofErr w:type="gramEnd"/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="009D39A3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刘保莉  </w:t>
      </w:r>
      <w:r w:rsidR="009D39A3"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孙  宇</w:t>
      </w:r>
      <w:r w:rsidR="009D39A3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吴月星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张健</w:t>
      </w:r>
      <w:r w:rsidRPr="0082113E">
        <w:rPr>
          <w:rFonts w:ascii="仿宋_GB2312" w:eastAsia="仿宋_GB2312" w:hint="eastAsia"/>
          <w:sz w:val="16"/>
          <w:szCs w:val="32"/>
          <w:shd w:val="clear" w:color="050000" w:fill="auto"/>
        </w:rPr>
        <w:t>(女)</w:t>
      </w:r>
      <w:r w:rsidR="001959B0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李春山</w:t>
      </w:r>
    </w:p>
    <w:p w:rsidR="001959B0" w:rsidRDefault="00084504" w:rsidP="0070370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  <w:shd w:val="clear" w:color="050000" w:fill="auto"/>
        </w:rPr>
      </w:pPr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李  </w:t>
      </w:r>
      <w:proofErr w:type="gramStart"/>
      <w:r>
        <w:rPr>
          <w:rFonts w:ascii="仿宋_GB2312" w:eastAsia="仿宋_GB2312" w:hint="eastAsia"/>
          <w:sz w:val="32"/>
          <w:szCs w:val="32"/>
          <w:shd w:val="clear" w:color="050000" w:fill="auto"/>
        </w:rPr>
        <w:t>斌</w:t>
      </w:r>
      <w:proofErr w:type="gramEnd"/>
      <w:r w:rsidR="001959B0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>李  燕  李媛媛</w:t>
      </w:r>
      <w:r>
        <w:rPr>
          <w:rFonts w:ascii="仿宋_GB2312" w:eastAsia="仿宋_GB2312"/>
          <w:sz w:val="32"/>
          <w:szCs w:val="32"/>
          <w:shd w:val="clear" w:color="050000" w:fill="auto"/>
        </w:rPr>
        <w:t xml:space="preserve"> 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陈  明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陈勤俭</w:t>
      </w:r>
      <w:r w:rsidR="001959B0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范兆红</w:t>
      </w:r>
    </w:p>
    <w:p w:rsidR="00084504" w:rsidRDefault="001959B0" w:rsidP="0070370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  <w:shd w:val="clear" w:color="050000" w:fill="auto"/>
        </w:rPr>
      </w:pPr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秦作强  </w:t>
      </w:r>
      <w:r w:rsidR="00084504"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贾德平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="00084504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谢艳平  </w:t>
      </w:r>
      <w:proofErr w:type="gramStart"/>
      <w:r w:rsidR="00084504"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鲁旗会</w:t>
      </w:r>
      <w:proofErr w:type="gramEnd"/>
      <w:r w:rsidR="00084504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="00084504"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蔡文芬</w:t>
      </w:r>
      <w:r w:rsidR="00084504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潘玉廉</w:t>
      </w:r>
    </w:p>
    <w:p w:rsidR="008C153E" w:rsidRPr="000D5F35" w:rsidRDefault="008C153E" w:rsidP="00703701">
      <w:pPr>
        <w:spacing w:line="480" w:lineRule="exact"/>
        <w:rPr>
          <w:rFonts w:ascii="黑体" w:eastAsia="黑体"/>
          <w:sz w:val="32"/>
          <w:szCs w:val="32"/>
          <w:shd w:val="clear" w:color="060000" w:fill="auto"/>
        </w:rPr>
      </w:pPr>
      <w:r w:rsidRPr="000D5F35">
        <w:rPr>
          <w:rFonts w:ascii="黑体" w:eastAsia="黑体" w:hint="eastAsia"/>
          <w:sz w:val="32"/>
          <w:szCs w:val="32"/>
          <w:shd w:val="clear" w:color="060000" w:fill="auto"/>
        </w:rPr>
        <w:t>三、组委会赛风赛纪检查组名单</w:t>
      </w:r>
    </w:p>
    <w:p w:rsidR="008C153E" w:rsidRPr="00631924" w:rsidRDefault="008C153E" w:rsidP="00703701">
      <w:pPr>
        <w:spacing w:line="480" w:lineRule="exact"/>
        <w:ind w:firstLine="64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组  长：方劲松  </w:t>
      </w:r>
    </w:p>
    <w:p w:rsidR="008C153E" w:rsidRPr="00631924" w:rsidRDefault="008C153E" w:rsidP="00703701">
      <w:pPr>
        <w:spacing w:line="480" w:lineRule="exact"/>
        <w:ind w:firstLine="64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副组长：李  </w:t>
      </w:r>
      <w:proofErr w:type="gramStart"/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斌</w:t>
      </w:r>
      <w:proofErr w:type="gramEnd"/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proofErr w:type="gramStart"/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苏传俭</w:t>
      </w:r>
      <w:proofErr w:type="gramEnd"/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</w:t>
      </w:r>
    </w:p>
    <w:p w:rsidR="008C153E" w:rsidRPr="00631924" w:rsidRDefault="008C153E" w:rsidP="00703701">
      <w:pPr>
        <w:tabs>
          <w:tab w:val="left" w:pos="344"/>
        </w:tabs>
        <w:spacing w:line="480" w:lineRule="exact"/>
        <w:ind w:left="1" w:firstLine="64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成  员（按姓氏笔划排序）：</w:t>
      </w:r>
    </w:p>
    <w:p w:rsidR="00A208F4" w:rsidRDefault="00A208F4" w:rsidP="00703701">
      <w:pPr>
        <w:tabs>
          <w:tab w:val="left" w:pos="344"/>
        </w:tabs>
        <w:spacing w:line="480" w:lineRule="exact"/>
        <w:ind w:firstLine="640"/>
        <w:rPr>
          <w:rFonts w:ascii="仿宋_GB2312" w:eastAsia="仿宋_GB2312"/>
          <w:sz w:val="32"/>
          <w:szCs w:val="32"/>
          <w:shd w:val="clear" w:color="050000" w:fill="auto"/>
        </w:rPr>
      </w:pPr>
      <w:proofErr w:type="gramStart"/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石胜宏</w:t>
      </w:r>
      <w:proofErr w:type="gramEnd"/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孙  宇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吴月星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张  健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陈  明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陈勤俭</w:t>
      </w:r>
    </w:p>
    <w:p w:rsidR="00A208F4" w:rsidRPr="00631924" w:rsidRDefault="00A208F4" w:rsidP="00703701">
      <w:pPr>
        <w:tabs>
          <w:tab w:val="left" w:pos="344"/>
        </w:tabs>
        <w:spacing w:line="480" w:lineRule="exact"/>
        <w:ind w:firstLine="640"/>
        <w:rPr>
          <w:rFonts w:ascii="仿宋_GB2312" w:eastAsia="仿宋_GB2312"/>
          <w:sz w:val="32"/>
          <w:szCs w:val="32"/>
          <w:shd w:val="clear" w:color="050000" w:fill="auto"/>
        </w:rPr>
      </w:pPr>
      <w:proofErr w:type="gramStart"/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鲁旗会</w:t>
      </w:r>
      <w:proofErr w:type="gramEnd"/>
      <w:r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潘玉廉</w:t>
      </w:r>
    </w:p>
    <w:p w:rsidR="008C153E" w:rsidRPr="000D5F35" w:rsidRDefault="008C153E" w:rsidP="00703701">
      <w:pPr>
        <w:spacing w:line="480" w:lineRule="exact"/>
        <w:rPr>
          <w:rFonts w:ascii="黑体" w:eastAsia="黑体"/>
          <w:sz w:val="32"/>
          <w:szCs w:val="32"/>
          <w:shd w:val="clear" w:color="060000" w:fill="auto"/>
        </w:rPr>
      </w:pPr>
      <w:r w:rsidRPr="000D5F35">
        <w:rPr>
          <w:rFonts w:ascii="黑体" w:eastAsia="黑体" w:hint="eastAsia"/>
          <w:sz w:val="32"/>
          <w:szCs w:val="32"/>
          <w:shd w:val="clear" w:color="060000" w:fill="auto"/>
        </w:rPr>
        <w:t>四、组委会资格审查委员会名单</w:t>
      </w:r>
    </w:p>
    <w:p w:rsidR="008C153E" w:rsidRPr="00631924" w:rsidRDefault="008C153E" w:rsidP="00703701">
      <w:pPr>
        <w:spacing w:line="480" w:lineRule="exact"/>
        <w:ind w:firstLine="64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主  任：</w:t>
      </w:r>
      <w:r w:rsidR="0082113E">
        <w:rPr>
          <w:rFonts w:ascii="仿宋_GB2312" w:eastAsia="仿宋_GB2312" w:hint="eastAsia"/>
          <w:sz w:val="32"/>
          <w:szCs w:val="32"/>
          <w:shd w:val="clear" w:color="050000" w:fill="auto"/>
        </w:rPr>
        <w:t>谢艳平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="0065271D">
        <w:rPr>
          <w:rFonts w:ascii="仿宋_GB2312" w:eastAsia="仿宋_GB2312" w:hint="eastAsia"/>
          <w:sz w:val="32"/>
          <w:szCs w:val="32"/>
          <w:shd w:val="clear" w:color="050000" w:fill="auto"/>
        </w:rPr>
        <w:t>刘东标</w:t>
      </w:r>
    </w:p>
    <w:p w:rsidR="008C153E" w:rsidRPr="000D5F35" w:rsidRDefault="008C153E" w:rsidP="00703701">
      <w:pPr>
        <w:spacing w:line="480" w:lineRule="exact"/>
        <w:rPr>
          <w:rFonts w:ascii="黑体" w:eastAsia="黑体"/>
          <w:sz w:val="32"/>
          <w:szCs w:val="32"/>
          <w:shd w:val="clear" w:color="060000" w:fill="auto"/>
        </w:rPr>
      </w:pPr>
      <w:r w:rsidRPr="000D5F35">
        <w:rPr>
          <w:rFonts w:ascii="黑体" w:eastAsia="黑体" w:hint="eastAsia"/>
          <w:sz w:val="32"/>
          <w:szCs w:val="32"/>
          <w:shd w:val="clear" w:color="060000" w:fill="auto"/>
        </w:rPr>
        <w:t>五、仲裁委员会名单</w:t>
      </w:r>
    </w:p>
    <w:p w:rsidR="008C153E" w:rsidRPr="00631924" w:rsidRDefault="008C153E" w:rsidP="00703701">
      <w:pPr>
        <w:spacing w:line="480" w:lineRule="exact"/>
        <w:ind w:firstLine="64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主  任：王瑞友</w:t>
      </w:r>
    </w:p>
    <w:p w:rsidR="008C153E" w:rsidRPr="00703701" w:rsidRDefault="008C153E" w:rsidP="00703701">
      <w:pPr>
        <w:spacing w:line="480" w:lineRule="exact"/>
        <w:ind w:firstLine="64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成  员：万传金</w:t>
      </w:r>
      <w:r w:rsidR="0065271D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方劲松</w:t>
      </w:r>
      <w:r w:rsidR="0065271D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 </w:t>
      </w:r>
      <w:r w:rsidR="009D21D0">
        <w:rPr>
          <w:rFonts w:ascii="仿宋_GB2312" w:eastAsia="仿宋_GB2312" w:hint="eastAsia"/>
          <w:sz w:val="32"/>
          <w:szCs w:val="32"/>
          <w:shd w:val="clear" w:color="050000" w:fill="auto"/>
        </w:rPr>
        <w:t>蔡文芬</w:t>
      </w:r>
    </w:p>
    <w:p w:rsidR="008C153E" w:rsidRDefault="0065271D" w:rsidP="00703701">
      <w:pPr>
        <w:spacing w:line="500" w:lineRule="exact"/>
        <w:jc w:val="left"/>
        <w:rPr>
          <w:rFonts w:ascii="黑体" w:eastAsia="黑体"/>
          <w:sz w:val="32"/>
          <w:shd w:val="clear" w:color="050000" w:fill="auto"/>
        </w:rPr>
      </w:pPr>
      <w:r>
        <w:rPr>
          <w:sz w:val="32"/>
          <w:shd w:val="clear" w:color="050000" w:fill="auto"/>
        </w:rPr>
        <w:br w:type="page"/>
      </w:r>
      <w:r w:rsidR="008C153E" w:rsidRPr="00631924">
        <w:rPr>
          <w:rFonts w:ascii="黑体" w:eastAsia="黑体"/>
          <w:sz w:val="32"/>
          <w:shd w:val="clear" w:color="050000" w:fill="auto"/>
        </w:rPr>
        <w:lastRenderedPageBreak/>
        <w:t>附件2</w:t>
      </w:r>
    </w:p>
    <w:p w:rsidR="00631924" w:rsidRPr="00631924" w:rsidRDefault="00631924" w:rsidP="00703701">
      <w:pPr>
        <w:spacing w:line="500" w:lineRule="exact"/>
        <w:jc w:val="left"/>
        <w:rPr>
          <w:rFonts w:ascii="黑体" w:eastAsia="黑体"/>
          <w:sz w:val="32"/>
          <w:shd w:val="clear" w:color="050000" w:fill="auto"/>
        </w:rPr>
      </w:pPr>
    </w:p>
    <w:p w:rsidR="008C153E" w:rsidRPr="00631924" w:rsidRDefault="008C153E" w:rsidP="00703701">
      <w:pPr>
        <w:spacing w:line="500" w:lineRule="exact"/>
        <w:jc w:val="center"/>
        <w:rPr>
          <w:rFonts w:ascii="方正小标宋简体" w:eastAsia="方正小标宋简体"/>
          <w:sz w:val="44"/>
          <w:shd w:val="clear" w:color="060000" w:fill="auto"/>
        </w:rPr>
      </w:pPr>
      <w:r w:rsidRPr="00631924">
        <w:rPr>
          <w:rFonts w:ascii="方正小标宋简体" w:eastAsia="方正小标宋简体"/>
          <w:sz w:val="44"/>
          <w:shd w:val="clear" w:color="060000" w:fill="auto"/>
        </w:rPr>
        <w:t>安徽三联学院第十</w:t>
      </w:r>
      <w:r w:rsidRPr="00631924">
        <w:rPr>
          <w:rFonts w:ascii="方正小标宋简体" w:eastAsia="方正小标宋简体" w:hint="eastAsia"/>
          <w:sz w:val="44"/>
          <w:shd w:val="clear" w:color="060000" w:fill="auto"/>
        </w:rPr>
        <w:t>二</w:t>
      </w:r>
      <w:r w:rsidRPr="00631924">
        <w:rPr>
          <w:rFonts w:ascii="方正小标宋简体" w:eastAsia="方正小标宋简体"/>
          <w:sz w:val="44"/>
          <w:shd w:val="clear" w:color="060000" w:fill="auto"/>
        </w:rPr>
        <w:t>届田</w:t>
      </w:r>
      <w:r w:rsidR="0094258F">
        <w:rPr>
          <w:rFonts w:ascii="方正小标宋简体" w:eastAsia="方正小标宋简体" w:hint="eastAsia"/>
          <w:sz w:val="44"/>
          <w:shd w:val="clear" w:color="060000" w:fill="auto"/>
        </w:rPr>
        <w:t>径</w:t>
      </w:r>
      <w:r w:rsidRPr="00631924">
        <w:rPr>
          <w:rFonts w:ascii="方正小标宋简体" w:eastAsia="方正小标宋简体"/>
          <w:sz w:val="44"/>
          <w:shd w:val="clear" w:color="060000" w:fill="auto"/>
        </w:rPr>
        <w:t>运动会</w:t>
      </w:r>
    </w:p>
    <w:p w:rsidR="008C153E" w:rsidRPr="00631924" w:rsidRDefault="008C153E" w:rsidP="00703701">
      <w:pPr>
        <w:spacing w:line="500" w:lineRule="exact"/>
        <w:jc w:val="center"/>
        <w:rPr>
          <w:rFonts w:ascii="方正小标宋简体" w:eastAsia="方正小标宋简体"/>
          <w:sz w:val="44"/>
          <w:shd w:val="clear" w:color="060000" w:fill="auto"/>
        </w:rPr>
      </w:pPr>
      <w:r w:rsidRPr="00631924">
        <w:rPr>
          <w:rFonts w:ascii="方正小标宋简体" w:eastAsia="方正小标宋简体"/>
          <w:sz w:val="44"/>
          <w:shd w:val="clear" w:color="060000" w:fill="auto"/>
        </w:rPr>
        <w:t>暨安徽三联集团第</w:t>
      </w:r>
      <w:r w:rsidRPr="00631924">
        <w:rPr>
          <w:rFonts w:ascii="方正小标宋简体" w:eastAsia="方正小标宋简体" w:hint="eastAsia"/>
          <w:sz w:val="44"/>
          <w:shd w:val="clear" w:color="060000" w:fill="auto"/>
        </w:rPr>
        <w:t>六</w:t>
      </w:r>
      <w:r w:rsidRPr="00631924">
        <w:rPr>
          <w:rFonts w:ascii="方正小标宋简体" w:eastAsia="方正小标宋简体"/>
          <w:sz w:val="44"/>
          <w:shd w:val="clear" w:color="060000" w:fill="auto"/>
        </w:rPr>
        <w:t>届职工运动会</w:t>
      </w:r>
    </w:p>
    <w:p w:rsidR="008C153E" w:rsidRDefault="008C153E" w:rsidP="00703701">
      <w:pPr>
        <w:spacing w:line="500" w:lineRule="exact"/>
        <w:jc w:val="center"/>
        <w:rPr>
          <w:rFonts w:ascii="方正小标宋简体" w:eastAsia="方正小标宋简体"/>
          <w:sz w:val="44"/>
          <w:shd w:val="clear" w:color="060000" w:fill="auto"/>
        </w:rPr>
      </w:pPr>
      <w:r w:rsidRPr="00631924">
        <w:rPr>
          <w:rFonts w:ascii="方正小标宋简体" w:eastAsia="方正小标宋简体"/>
          <w:sz w:val="44"/>
          <w:shd w:val="clear" w:color="060000" w:fill="auto"/>
        </w:rPr>
        <w:t>组委会各办事机构成员及职责</w:t>
      </w:r>
    </w:p>
    <w:p w:rsidR="00EF7E2E" w:rsidRDefault="00EF7E2E" w:rsidP="00703701">
      <w:pPr>
        <w:spacing w:line="500" w:lineRule="exact"/>
        <w:rPr>
          <w:rFonts w:ascii="方正小标宋简体" w:eastAsia="方正小标宋简体"/>
          <w:sz w:val="44"/>
          <w:shd w:val="clear" w:color="060000" w:fill="auto"/>
        </w:rPr>
      </w:pPr>
    </w:p>
    <w:p w:rsidR="00EF7E2E" w:rsidRPr="000D5F35" w:rsidRDefault="00EF7E2E" w:rsidP="00703701">
      <w:pPr>
        <w:spacing w:line="500" w:lineRule="exact"/>
        <w:rPr>
          <w:rFonts w:ascii="黑体" w:eastAsia="黑体"/>
          <w:sz w:val="32"/>
          <w:szCs w:val="32"/>
          <w:shd w:val="clear" w:color="060000" w:fill="auto"/>
        </w:rPr>
      </w:pPr>
      <w:r w:rsidRPr="000D5F35">
        <w:rPr>
          <w:rFonts w:ascii="黑体" w:eastAsia="黑体" w:hint="eastAsia"/>
          <w:sz w:val="32"/>
          <w:szCs w:val="32"/>
          <w:shd w:val="clear" w:color="060000" w:fill="auto"/>
        </w:rPr>
        <w:t>一、</w:t>
      </w:r>
      <w:r w:rsidR="003B17D1">
        <w:rPr>
          <w:rFonts w:ascii="黑体" w:eastAsia="黑体" w:hint="eastAsia"/>
          <w:sz w:val="32"/>
          <w:szCs w:val="32"/>
          <w:shd w:val="clear" w:color="060000" w:fill="auto"/>
        </w:rPr>
        <w:t>单位联络</w:t>
      </w:r>
      <w:r w:rsidRPr="000D5F35">
        <w:rPr>
          <w:rFonts w:ascii="黑体" w:eastAsia="黑体" w:hint="eastAsia"/>
          <w:sz w:val="32"/>
          <w:szCs w:val="32"/>
          <w:shd w:val="clear" w:color="060000" w:fill="auto"/>
        </w:rPr>
        <w:t>组</w:t>
      </w:r>
    </w:p>
    <w:p w:rsidR="00EF7E2E" w:rsidRPr="00631924" w:rsidRDefault="00EF7E2E" w:rsidP="00703701">
      <w:pPr>
        <w:spacing w:line="500" w:lineRule="exact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组  长：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>刘中滨</w:t>
      </w:r>
    </w:p>
    <w:p w:rsidR="00EF7E2E" w:rsidRPr="00631924" w:rsidRDefault="00EF7E2E" w:rsidP="00703701">
      <w:pPr>
        <w:spacing w:line="500" w:lineRule="exact"/>
        <w:ind w:left="1280" w:hangingChars="400" w:hanging="128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成  员：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>集团办全体人员</w:t>
      </w:r>
    </w:p>
    <w:p w:rsidR="00EB7B09" w:rsidRPr="00EF7E2E" w:rsidRDefault="00EF7E2E" w:rsidP="00703701">
      <w:pPr>
        <w:spacing w:line="500" w:lineRule="exact"/>
        <w:ind w:left="1312" w:hanging="1312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职  责：组织集团及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>所属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单位参赛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>，开幕式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集团及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>所属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单位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>代表队安排，主要领导接待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。</w:t>
      </w:r>
    </w:p>
    <w:p w:rsidR="008C153E" w:rsidRPr="000D5F35" w:rsidRDefault="00EF7E2E" w:rsidP="00703701">
      <w:pPr>
        <w:spacing w:line="500" w:lineRule="exact"/>
        <w:rPr>
          <w:rFonts w:ascii="黑体" w:eastAsia="黑体"/>
          <w:sz w:val="32"/>
          <w:szCs w:val="32"/>
          <w:shd w:val="clear" w:color="060000" w:fill="auto"/>
        </w:rPr>
      </w:pPr>
      <w:r>
        <w:rPr>
          <w:rFonts w:ascii="黑体" w:eastAsia="黑体" w:hint="eastAsia"/>
          <w:sz w:val="32"/>
          <w:szCs w:val="32"/>
          <w:shd w:val="clear" w:color="060000" w:fill="auto"/>
        </w:rPr>
        <w:t>二</w:t>
      </w:r>
      <w:r w:rsidR="008C153E" w:rsidRPr="000D5F35">
        <w:rPr>
          <w:rFonts w:ascii="黑体" w:eastAsia="黑体" w:hint="eastAsia"/>
          <w:sz w:val="32"/>
          <w:szCs w:val="32"/>
          <w:shd w:val="clear" w:color="060000" w:fill="auto"/>
        </w:rPr>
        <w:t>、会务</w:t>
      </w:r>
      <w:r w:rsidR="0065271D" w:rsidRPr="000D5F35">
        <w:rPr>
          <w:rFonts w:ascii="黑体" w:eastAsia="黑体" w:hint="eastAsia"/>
          <w:sz w:val="32"/>
          <w:szCs w:val="32"/>
          <w:shd w:val="clear" w:color="060000" w:fill="auto"/>
        </w:rPr>
        <w:t>宣传</w:t>
      </w:r>
      <w:r w:rsidR="008C153E" w:rsidRPr="000D5F35">
        <w:rPr>
          <w:rFonts w:ascii="黑体" w:eastAsia="黑体" w:hint="eastAsia"/>
          <w:sz w:val="32"/>
          <w:szCs w:val="32"/>
          <w:shd w:val="clear" w:color="060000" w:fill="auto"/>
        </w:rPr>
        <w:t>组</w:t>
      </w:r>
    </w:p>
    <w:p w:rsidR="008C153E" w:rsidRPr="00631924" w:rsidRDefault="008C153E" w:rsidP="00703701">
      <w:pPr>
        <w:spacing w:line="500" w:lineRule="exact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组  长：占海文</w:t>
      </w:r>
    </w:p>
    <w:p w:rsidR="008C153E" w:rsidRPr="00631924" w:rsidRDefault="008C153E" w:rsidP="00703701">
      <w:pPr>
        <w:spacing w:line="500" w:lineRule="exact"/>
        <w:ind w:left="1280" w:hangingChars="400" w:hanging="128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成  员：</w:t>
      </w:r>
      <w:r w:rsidR="00681CE7">
        <w:rPr>
          <w:rFonts w:ascii="仿宋_GB2312" w:eastAsia="仿宋_GB2312" w:hint="eastAsia"/>
          <w:sz w:val="32"/>
          <w:szCs w:val="32"/>
          <w:shd w:val="clear" w:color="050000" w:fill="auto"/>
        </w:rPr>
        <w:t>综合办全体</w:t>
      </w:r>
      <w:r w:rsidR="002266F1">
        <w:rPr>
          <w:rFonts w:ascii="仿宋_GB2312" w:eastAsia="仿宋_GB2312" w:hint="eastAsia"/>
          <w:sz w:val="32"/>
          <w:szCs w:val="32"/>
          <w:shd w:val="clear" w:color="050000" w:fill="auto"/>
        </w:rPr>
        <w:t>人</w:t>
      </w:r>
      <w:r w:rsidR="00681CE7">
        <w:rPr>
          <w:rFonts w:ascii="仿宋_GB2312" w:eastAsia="仿宋_GB2312" w:hint="eastAsia"/>
          <w:sz w:val="32"/>
          <w:szCs w:val="32"/>
          <w:shd w:val="clear" w:color="050000" w:fill="auto"/>
        </w:rPr>
        <w:t>员</w:t>
      </w:r>
    </w:p>
    <w:p w:rsidR="008C153E" w:rsidRPr="00631924" w:rsidRDefault="008C153E" w:rsidP="00703701">
      <w:pPr>
        <w:spacing w:line="500" w:lineRule="exact"/>
        <w:ind w:left="1312" w:hanging="1312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职  责：</w:t>
      </w:r>
      <w:r w:rsidR="00681CE7"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开闭幕式</w:t>
      </w:r>
      <w:r w:rsidR="003B17D1">
        <w:rPr>
          <w:rFonts w:ascii="仿宋_GB2312" w:eastAsia="仿宋_GB2312" w:hint="eastAsia"/>
          <w:sz w:val="32"/>
          <w:szCs w:val="32"/>
          <w:shd w:val="clear" w:color="050000" w:fill="auto"/>
        </w:rPr>
        <w:t>主席台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座位的安排</w:t>
      </w:r>
      <w:r w:rsidR="00681CE7">
        <w:rPr>
          <w:rFonts w:ascii="仿宋_GB2312" w:eastAsia="仿宋_GB2312" w:hint="eastAsia"/>
          <w:sz w:val="32"/>
          <w:szCs w:val="32"/>
          <w:shd w:val="clear" w:color="050000" w:fill="auto"/>
        </w:rPr>
        <w:t>，</w:t>
      </w:r>
      <w:r w:rsidR="0068730A">
        <w:rPr>
          <w:rFonts w:ascii="仿宋_GB2312" w:eastAsia="仿宋_GB2312" w:hint="eastAsia"/>
          <w:sz w:val="32"/>
          <w:szCs w:val="32"/>
          <w:shd w:val="clear" w:color="050000" w:fill="auto"/>
        </w:rPr>
        <w:t>会标条幅等的</w:t>
      </w:r>
      <w:r w:rsidR="00681CE7">
        <w:rPr>
          <w:rFonts w:ascii="仿宋_GB2312" w:eastAsia="仿宋_GB2312" w:hint="eastAsia"/>
          <w:sz w:val="32"/>
          <w:szCs w:val="32"/>
          <w:shd w:val="clear" w:color="050000" w:fill="auto"/>
        </w:rPr>
        <w:t>设计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，议程</w:t>
      </w:r>
      <w:r w:rsidR="00681CE7">
        <w:rPr>
          <w:rFonts w:ascii="仿宋_GB2312" w:eastAsia="仿宋_GB2312" w:hint="eastAsia"/>
          <w:sz w:val="32"/>
          <w:szCs w:val="32"/>
          <w:shd w:val="clear" w:color="050000" w:fill="auto"/>
        </w:rPr>
        <w:t>、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领导讲话稿的拟定</w:t>
      </w:r>
      <w:r w:rsidR="002266F1">
        <w:rPr>
          <w:rFonts w:ascii="仿宋_GB2312" w:eastAsia="仿宋_GB2312" w:hint="eastAsia"/>
          <w:sz w:val="32"/>
          <w:szCs w:val="32"/>
          <w:shd w:val="clear" w:color="050000" w:fill="auto"/>
        </w:rPr>
        <w:t>等</w:t>
      </w:r>
      <w:r w:rsidR="00681CE7">
        <w:rPr>
          <w:rFonts w:ascii="仿宋_GB2312" w:eastAsia="仿宋_GB2312" w:hint="eastAsia"/>
          <w:sz w:val="32"/>
          <w:szCs w:val="32"/>
          <w:shd w:val="clear" w:color="050000" w:fill="auto"/>
        </w:rPr>
        <w:t>；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摄影</w:t>
      </w:r>
      <w:r w:rsidR="002266F1">
        <w:rPr>
          <w:rFonts w:ascii="仿宋_GB2312" w:eastAsia="仿宋_GB2312" w:hint="eastAsia"/>
          <w:sz w:val="32"/>
          <w:szCs w:val="32"/>
          <w:shd w:val="clear" w:color="050000" w:fill="auto"/>
        </w:rPr>
        <w:t>摄像</w:t>
      </w:r>
      <w:r w:rsidR="002F5A61">
        <w:rPr>
          <w:rFonts w:ascii="仿宋_GB2312" w:eastAsia="仿宋_GB2312" w:hint="eastAsia"/>
          <w:sz w:val="32"/>
          <w:szCs w:val="32"/>
          <w:shd w:val="clear" w:color="050000" w:fill="auto"/>
        </w:rPr>
        <w:t>；新闻宣传；领导接待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。</w:t>
      </w:r>
    </w:p>
    <w:p w:rsidR="008C153E" w:rsidRPr="000D5F35" w:rsidRDefault="00EF7E2E" w:rsidP="00703701">
      <w:pPr>
        <w:spacing w:line="500" w:lineRule="exact"/>
        <w:rPr>
          <w:rFonts w:ascii="黑体" w:eastAsia="黑体"/>
          <w:sz w:val="32"/>
          <w:szCs w:val="32"/>
          <w:shd w:val="clear" w:color="060000" w:fill="auto"/>
        </w:rPr>
      </w:pPr>
      <w:r>
        <w:rPr>
          <w:rFonts w:ascii="黑体" w:eastAsia="黑体" w:hint="eastAsia"/>
          <w:sz w:val="32"/>
          <w:szCs w:val="32"/>
          <w:shd w:val="clear" w:color="060000" w:fill="auto"/>
        </w:rPr>
        <w:t>三</w:t>
      </w:r>
      <w:r w:rsidR="008C153E" w:rsidRPr="000D5F35">
        <w:rPr>
          <w:rFonts w:ascii="黑体" w:eastAsia="黑体" w:hint="eastAsia"/>
          <w:sz w:val="32"/>
          <w:szCs w:val="32"/>
          <w:shd w:val="clear" w:color="060000" w:fill="auto"/>
        </w:rPr>
        <w:t>、竞赛</w:t>
      </w:r>
      <w:r w:rsidR="0065271D" w:rsidRPr="000D5F35">
        <w:rPr>
          <w:rFonts w:ascii="黑体" w:eastAsia="黑体" w:hint="eastAsia"/>
          <w:sz w:val="32"/>
          <w:szCs w:val="32"/>
          <w:shd w:val="clear" w:color="060000" w:fill="auto"/>
        </w:rPr>
        <w:t>安排</w:t>
      </w:r>
      <w:r w:rsidR="008C153E" w:rsidRPr="000D5F35">
        <w:rPr>
          <w:rFonts w:ascii="黑体" w:eastAsia="黑体" w:hint="eastAsia"/>
          <w:sz w:val="32"/>
          <w:szCs w:val="32"/>
          <w:shd w:val="clear" w:color="060000" w:fill="auto"/>
        </w:rPr>
        <w:t>组</w:t>
      </w:r>
    </w:p>
    <w:p w:rsidR="008C153E" w:rsidRPr="00631924" w:rsidRDefault="008C153E" w:rsidP="00703701">
      <w:pPr>
        <w:spacing w:line="500" w:lineRule="exact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组  长：万传金</w:t>
      </w:r>
    </w:p>
    <w:p w:rsidR="008C153E" w:rsidRPr="00631924" w:rsidRDefault="008C153E" w:rsidP="00703701">
      <w:pPr>
        <w:spacing w:line="500" w:lineRule="exact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成  员：</w:t>
      </w:r>
      <w:r w:rsidR="002266F1">
        <w:rPr>
          <w:rFonts w:ascii="仿宋_GB2312" w:eastAsia="仿宋_GB2312" w:hint="eastAsia"/>
          <w:sz w:val="32"/>
          <w:szCs w:val="32"/>
          <w:shd w:val="clear" w:color="050000" w:fill="auto"/>
        </w:rPr>
        <w:t>体育部全体人员</w:t>
      </w:r>
    </w:p>
    <w:p w:rsidR="008C153E" w:rsidRDefault="008C153E" w:rsidP="00703701">
      <w:pPr>
        <w:spacing w:line="500" w:lineRule="exact"/>
        <w:ind w:left="1274" w:hanging="1274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职  责：比赛秩序册的制定</w:t>
      </w:r>
      <w:r w:rsidR="00EB7B09">
        <w:rPr>
          <w:rFonts w:ascii="仿宋_GB2312" w:eastAsia="仿宋_GB2312" w:hint="eastAsia"/>
          <w:sz w:val="32"/>
          <w:szCs w:val="32"/>
          <w:shd w:val="clear" w:color="050000" w:fill="auto"/>
        </w:rPr>
        <w:t>，</w:t>
      </w:r>
      <w:r w:rsidR="002266F1">
        <w:rPr>
          <w:rFonts w:ascii="仿宋_GB2312" w:eastAsia="仿宋_GB2312" w:hint="eastAsia"/>
          <w:sz w:val="32"/>
          <w:szCs w:val="32"/>
          <w:shd w:val="clear" w:color="050000" w:fill="auto"/>
        </w:rPr>
        <w:t>赛事组织</w:t>
      </w:r>
      <w:r w:rsidR="00EB7B09">
        <w:rPr>
          <w:rFonts w:ascii="仿宋_GB2312" w:eastAsia="仿宋_GB2312" w:hint="eastAsia"/>
          <w:sz w:val="32"/>
          <w:szCs w:val="32"/>
          <w:shd w:val="clear" w:color="050000" w:fill="auto"/>
        </w:rPr>
        <w:t>，成绩公布，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裁判员及工作人员的安排、分工及经费预算</w:t>
      </w:r>
      <w:r w:rsidR="00EB7B09">
        <w:rPr>
          <w:rFonts w:ascii="仿宋_GB2312" w:eastAsia="仿宋_GB2312" w:hint="eastAsia"/>
          <w:sz w:val="32"/>
          <w:szCs w:val="32"/>
          <w:shd w:val="clear" w:color="050000" w:fill="auto"/>
        </w:rPr>
        <w:t>等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。</w:t>
      </w:r>
    </w:p>
    <w:p w:rsidR="002266F1" w:rsidRPr="000D5F35" w:rsidRDefault="00EF7E2E" w:rsidP="00703701">
      <w:pPr>
        <w:spacing w:line="500" w:lineRule="exact"/>
        <w:rPr>
          <w:rFonts w:ascii="黑体" w:eastAsia="黑体"/>
          <w:sz w:val="32"/>
          <w:szCs w:val="32"/>
          <w:shd w:val="clear" w:color="060000" w:fill="auto"/>
        </w:rPr>
      </w:pPr>
      <w:r>
        <w:rPr>
          <w:rFonts w:ascii="黑体" w:eastAsia="黑体" w:hint="eastAsia"/>
          <w:sz w:val="32"/>
          <w:szCs w:val="32"/>
          <w:shd w:val="clear" w:color="060000" w:fill="auto"/>
        </w:rPr>
        <w:t>四</w:t>
      </w:r>
      <w:r w:rsidR="002266F1" w:rsidRPr="000D5F35">
        <w:rPr>
          <w:rFonts w:ascii="黑体" w:eastAsia="黑体" w:hint="eastAsia"/>
          <w:sz w:val="32"/>
          <w:szCs w:val="32"/>
          <w:shd w:val="clear" w:color="060000" w:fill="auto"/>
        </w:rPr>
        <w:t>、</w:t>
      </w:r>
      <w:r w:rsidR="002266F1">
        <w:rPr>
          <w:rFonts w:ascii="黑体" w:eastAsia="黑体" w:hint="eastAsia"/>
          <w:sz w:val="32"/>
          <w:szCs w:val="32"/>
          <w:shd w:val="clear" w:color="060000" w:fill="auto"/>
        </w:rPr>
        <w:t>综合</w:t>
      </w:r>
      <w:r w:rsidR="002266F1" w:rsidRPr="000D5F35">
        <w:rPr>
          <w:rFonts w:ascii="黑体" w:eastAsia="黑体" w:hint="eastAsia"/>
          <w:sz w:val="32"/>
          <w:szCs w:val="32"/>
          <w:shd w:val="clear" w:color="060000" w:fill="auto"/>
        </w:rPr>
        <w:t>保障组</w:t>
      </w:r>
    </w:p>
    <w:p w:rsidR="002266F1" w:rsidRPr="00631924" w:rsidRDefault="002266F1" w:rsidP="00703701">
      <w:pPr>
        <w:spacing w:line="500" w:lineRule="exact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组  长：王家平 </w:t>
      </w:r>
    </w:p>
    <w:p w:rsidR="002266F1" w:rsidRPr="00631924" w:rsidRDefault="002266F1" w:rsidP="00703701">
      <w:pPr>
        <w:spacing w:line="500" w:lineRule="exact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副组长：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>范兆红、谢艳平、贾德平、李媛媛、刘东标、刘保莉</w:t>
      </w:r>
    </w:p>
    <w:p w:rsidR="002266F1" w:rsidRPr="00631924" w:rsidRDefault="002266F1" w:rsidP="00703701">
      <w:pPr>
        <w:spacing w:line="500" w:lineRule="exact"/>
        <w:ind w:left="1280" w:hangingChars="400" w:hanging="128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成  员：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>财务处、人事处、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总务处、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>基建办、采购中心、工会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相关人员</w:t>
      </w:r>
    </w:p>
    <w:p w:rsidR="002266F1" w:rsidRPr="00687688" w:rsidRDefault="002266F1" w:rsidP="00703701">
      <w:pPr>
        <w:spacing w:line="500" w:lineRule="exact"/>
        <w:ind w:left="1280" w:hanging="128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职  责：负责主席台布置</w:t>
      </w:r>
      <w:r w:rsidR="00605727">
        <w:rPr>
          <w:rFonts w:ascii="仿宋_GB2312" w:eastAsia="仿宋_GB2312" w:hint="eastAsia"/>
          <w:sz w:val="32"/>
          <w:szCs w:val="32"/>
          <w:shd w:val="clear" w:color="050000" w:fill="auto"/>
        </w:rPr>
        <w:t>，领导休息室准备，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运动场四周环境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>、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lastRenderedPageBreak/>
        <w:t>气球及</w:t>
      </w:r>
      <w:r w:rsidR="0068730A">
        <w:rPr>
          <w:rFonts w:ascii="仿宋_GB2312" w:eastAsia="仿宋_GB2312" w:hint="eastAsia"/>
          <w:sz w:val="32"/>
          <w:szCs w:val="32"/>
          <w:shd w:val="clear" w:color="050000" w:fill="auto"/>
        </w:rPr>
        <w:t>会标条幅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等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>布置</w:t>
      </w:r>
      <w:r w:rsidR="00605727">
        <w:rPr>
          <w:rFonts w:ascii="仿宋_GB2312" w:eastAsia="仿宋_GB2312" w:hint="eastAsia"/>
          <w:sz w:val="32"/>
          <w:szCs w:val="32"/>
          <w:shd w:val="clear" w:color="050000" w:fill="auto"/>
        </w:rPr>
        <w:t>，水电应急措施，</w:t>
      </w:r>
      <w:r w:rsidR="00605727"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现场医疗保障、救护处理</w:t>
      </w:r>
      <w:r w:rsidR="00605727">
        <w:rPr>
          <w:rFonts w:ascii="仿宋_GB2312" w:eastAsia="仿宋_GB2312" w:hint="eastAsia"/>
          <w:sz w:val="32"/>
          <w:szCs w:val="32"/>
          <w:shd w:val="clear" w:color="050000" w:fill="auto"/>
        </w:rPr>
        <w:t>；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运动场地的整修；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运动会经费的核算、开支；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所需物品如</w:t>
      </w:r>
      <w:r w:rsidR="0068730A">
        <w:rPr>
          <w:rFonts w:ascii="仿宋_GB2312" w:eastAsia="仿宋_GB2312" w:hint="eastAsia"/>
          <w:sz w:val="32"/>
          <w:szCs w:val="32"/>
          <w:shd w:val="clear" w:color="050000" w:fill="auto"/>
        </w:rPr>
        <w:t>会标条幅、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奖品、奖杯、锦旗、证书的</w:t>
      </w:r>
      <w:r w:rsidR="0068730A">
        <w:rPr>
          <w:rFonts w:ascii="仿宋_GB2312" w:eastAsia="仿宋_GB2312" w:hint="eastAsia"/>
          <w:sz w:val="32"/>
          <w:szCs w:val="32"/>
          <w:shd w:val="clear" w:color="050000" w:fill="auto"/>
        </w:rPr>
        <w:t>制作、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采购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>；</w:t>
      </w:r>
      <w:r w:rsidR="00687688"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奖品、证书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等</w:t>
      </w:r>
      <w:r w:rsidR="00687688"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的发放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等。</w:t>
      </w:r>
    </w:p>
    <w:p w:rsidR="002266F1" w:rsidRPr="000D5F35" w:rsidRDefault="00EF7E2E" w:rsidP="00703701">
      <w:pPr>
        <w:spacing w:line="500" w:lineRule="exact"/>
        <w:rPr>
          <w:rFonts w:ascii="黑体" w:eastAsia="黑体"/>
          <w:sz w:val="32"/>
          <w:szCs w:val="32"/>
          <w:shd w:val="clear" w:color="060000" w:fill="auto"/>
        </w:rPr>
      </w:pPr>
      <w:r>
        <w:rPr>
          <w:rFonts w:ascii="黑体" w:eastAsia="黑体" w:hint="eastAsia"/>
          <w:sz w:val="32"/>
          <w:szCs w:val="32"/>
          <w:shd w:val="clear" w:color="060000" w:fill="auto"/>
        </w:rPr>
        <w:t>五</w:t>
      </w:r>
      <w:r w:rsidR="002266F1" w:rsidRPr="000D5F35">
        <w:rPr>
          <w:rFonts w:ascii="黑体" w:eastAsia="黑体" w:hint="eastAsia"/>
          <w:sz w:val="32"/>
          <w:szCs w:val="32"/>
          <w:shd w:val="clear" w:color="060000" w:fill="auto"/>
        </w:rPr>
        <w:t>、现场组织组</w:t>
      </w:r>
    </w:p>
    <w:p w:rsidR="002266F1" w:rsidRDefault="002266F1" w:rsidP="00703701">
      <w:pPr>
        <w:spacing w:line="500" w:lineRule="exact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组  长：方劲松</w:t>
      </w:r>
    </w:p>
    <w:p w:rsidR="00687688" w:rsidRPr="00631924" w:rsidRDefault="00687688" w:rsidP="00703701">
      <w:pPr>
        <w:spacing w:line="500" w:lineRule="exact"/>
        <w:rPr>
          <w:rFonts w:ascii="仿宋_GB2312" w:eastAsia="仿宋_GB2312"/>
          <w:sz w:val="32"/>
          <w:szCs w:val="32"/>
          <w:shd w:val="clear" w:color="050000" w:fill="auto"/>
        </w:rPr>
      </w:pPr>
      <w:r>
        <w:rPr>
          <w:rFonts w:ascii="仿宋_GB2312" w:eastAsia="仿宋_GB2312" w:hint="eastAsia"/>
          <w:sz w:val="32"/>
          <w:szCs w:val="32"/>
          <w:shd w:val="clear" w:color="050000" w:fill="auto"/>
        </w:rPr>
        <w:t>副组长：谢艳平</w:t>
      </w:r>
      <w:r w:rsidR="00760A42">
        <w:rPr>
          <w:rFonts w:ascii="仿宋_GB2312" w:eastAsia="仿宋_GB2312" w:hint="eastAsia"/>
          <w:sz w:val="32"/>
          <w:szCs w:val="32"/>
          <w:shd w:val="clear" w:color="050000" w:fill="auto"/>
        </w:rPr>
        <w:t>、蔡文芬、各二级</w:t>
      </w:r>
      <w:proofErr w:type="gramStart"/>
      <w:r w:rsidR="00760A42">
        <w:rPr>
          <w:rFonts w:ascii="仿宋_GB2312" w:eastAsia="仿宋_GB2312" w:hint="eastAsia"/>
          <w:sz w:val="32"/>
          <w:szCs w:val="32"/>
          <w:shd w:val="clear" w:color="050000" w:fill="auto"/>
        </w:rPr>
        <w:t>学院学管副</w:t>
      </w:r>
      <w:proofErr w:type="gramEnd"/>
      <w:r w:rsidR="00760A42">
        <w:rPr>
          <w:rFonts w:ascii="仿宋_GB2312" w:eastAsia="仿宋_GB2312" w:hint="eastAsia"/>
          <w:sz w:val="32"/>
          <w:szCs w:val="32"/>
          <w:shd w:val="clear" w:color="050000" w:fill="auto"/>
        </w:rPr>
        <w:t>院长</w:t>
      </w:r>
    </w:p>
    <w:p w:rsidR="002266F1" w:rsidRPr="00631924" w:rsidRDefault="002266F1" w:rsidP="00703701">
      <w:pPr>
        <w:spacing w:line="500" w:lineRule="exact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成  员：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>学生处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、人事处</w:t>
      </w:r>
      <w:r w:rsidR="00760A42">
        <w:rPr>
          <w:rFonts w:ascii="仿宋_GB2312" w:eastAsia="仿宋_GB2312" w:hint="eastAsia"/>
          <w:sz w:val="32"/>
          <w:szCs w:val="32"/>
          <w:shd w:val="clear" w:color="050000" w:fill="auto"/>
        </w:rPr>
        <w:t>、教务处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相关</w:t>
      </w:r>
      <w:r>
        <w:rPr>
          <w:rFonts w:ascii="仿宋_GB2312" w:eastAsia="仿宋_GB2312" w:hint="eastAsia"/>
          <w:sz w:val="32"/>
          <w:szCs w:val="32"/>
          <w:shd w:val="clear" w:color="050000" w:fill="auto"/>
        </w:rPr>
        <w:t>人员</w:t>
      </w:r>
      <w:r w:rsidR="00760A42">
        <w:rPr>
          <w:rFonts w:ascii="仿宋_GB2312" w:eastAsia="仿宋_GB2312" w:hint="eastAsia"/>
          <w:sz w:val="32"/>
          <w:szCs w:val="32"/>
          <w:shd w:val="clear" w:color="050000" w:fill="auto"/>
        </w:rPr>
        <w:t>，各相关辅导员</w:t>
      </w:r>
    </w:p>
    <w:p w:rsidR="008C153E" w:rsidRPr="00687688" w:rsidRDefault="002266F1" w:rsidP="00703701">
      <w:pPr>
        <w:spacing w:line="500" w:lineRule="exact"/>
        <w:ind w:left="1312" w:hanging="1312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职  责：负责开幕式主席台两边学生</w:t>
      </w:r>
      <w:r w:rsidR="00760A42">
        <w:rPr>
          <w:rFonts w:ascii="仿宋_GB2312" w:eastAsia="仿宋_GB2312" w:hint="eastAsia"/>
          <w:sz w:val="32"/>
          <w:szCs w:val="32"/>
          <w:shd w:val="clear" w:color="050000" w:fill="auto"/>
        </w:rPr>
        <w:t>、教师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人数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及场地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安排</w:t>
      </w:r>
      <w:r w:rsidR="0094258F">
        <w:rPr>
          <w:rFonts w:ascii="仿宋_GB2312" w:eastAsia="仿宋_GB2312" w:hint="eastAsia"/>
          <w:sz w:val="32"/>
          <w:szCs w:val="32"/>
          <w:shd w:val="clear" w:color="050000" w:fill="auto"/>
        </w:rPr>
        <w:t>，</w:t>
      </w:r>
      <w:r w:rsidR="00760A42">
        <w:rPr>
          <w:rFonts w:ascii="仿宋_GB2312" w:eastAsia="仿宋_GB2312" w:hint="eastAsia"/>
          <w:sz w:val="32"/>
          <w:szCs w:val="32"/>
          <w:shd w:val="clear" w:color="050000" w:fill="auto"/>
        </w:rPr>
        <w:t>教师组织及调停课安排，</w:t>
      </w:r>
      <w:r w:rsidR="0094258F"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开</w:t>
      </w:r>
      <w:r w:rsidR="0094258F">
        <w:rPr>
          <w:rFonts w:ascii="仿宋_GB2312" w:eastAsia="仿宋_GB2312" w:hint="eastAsia"/>
          <w:sz w:val="32"/>
          <w:szCs w:val="32"/>
          <w:shd w:val="clear" w:color="050000" w:fill="auto"/>
        </w:rPr>
        <w:t>闭</w:t>
      </w:r>
      <w:r w:rsidR="0094258F"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幕式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现场</w:t>
      </w:r>
      <w:r w:rsidR="0068730A">
        <w:rPr>
          <w:rFonts w:ascii="仿宋_GB2312" w:eastAsia="仿宋_GB2312" w:hint="eastAsia"/>
          <w:sz w:val="32"/>
          <w:szCs w:val="32"/>
          <w:shd w:val="clear" w:color="050000" w:fill="auto"/>
        </w:rPr>
        <w:t>观众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纪律</w:t>
      </w:r>
      <w:r w:rsidR="0094258F">
        <w:rPr>
          <w:rFonts w:ascii="仿宋_GB2312" w:eastAsia="仿宋_GB2312" w:hint="eastAsia"/>
          <w:sz w:val="32"/>
          <w:szCs w:val="32"/>
          <w:shd w:val="clear" w:color="050000" w:fill="auto"/>
        </w:rPr>
        <w:t>、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比赛期间场内外</w:t>
      </w:r>
      <w:r w:rsidR="0068730A">
        <w:rPr>
          <w:rFonts w:ascii="仿宋_GB2312" w:eastAsia="仿宋_GB2312" w:hint="eastAsia"/>
          <w:sz w:val="32"/>
          <w:szCs w:val="32"/>
          <w:shd w:val="clear" w:color="050000" w:fill="auto"/>
        </w:rPr>
        <w:t>观众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纪律</w:t>
      </w:r>
      <w:r w:rsidR="0094258F">
        <w:rPr>
          <w:rFonts w:ascii="仿宋_GB2312" w:eastAsia="仿宋_GB2312" w:hint="eastAsia"/>
          <w:sz w:val="32"/>
          <w:szCs w:val="32"/>
          <w:shd w:val="clear" w:color="050000" w:fill="auto"/>
        </w:rPr>
        <w:t>等维持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。</w:t>
      </w:r>
    </w:p>
    <w:p w:rsidR="008C153E" w:rsidRPr="000D5F35" w:rsidRDefault="00EF7E2E" w:rsidP="00703701">
      <w:pPr>
        <w:spacing w:line="500" w:lineRule="exact"/>
        <w:rPr>
          <w:rFonts w:ascii="黑体" w:eastAsia="黑体"/>
          <w:sz w:val="32"/>
          <w:szCs w:val="32"/>
          <w:shd w:val="clear" w:color="060000" w:fill="auto"/>
        </w:rPr>
      </w:pPr>
      <w:r>
        <w:rPr>
          <w:rFonts w:ascii="黑体" w:eastAsia="黑体" w:hint="eastAsia"/>
          <w:sz w:val="32"/>
          <w:szCs w:val="32"/>
          <w:shd w:val="clear" w:color="060000" w:fill="auto"/>
        </w:rPr>
        <w:t>六</w:t>
      </w:r>
      <w:r w:rsidR="0097737D" w:rsidRPr="000D5F35">
        <w:rPr>
          <w:rFonts w:ascii="黑体" w:eastAsia="黑体" w:hint="eastAsia"/>
          <w:sz w:val="32"/>
          <w:szCs w:val="32"/>
          <w:shd w:val="clear" w:color="060000" w:fill="auto"/>
        </w:rPr>
        <w:t>、</w:t>
      </w:r>
      <w:r>
        <w:rPr>
          <w:rFonts w:ascii="黑体" w:eastAsia="黑体" w:hint="eastAsia"/>
          <w:sz w:val="32"/>
          <w:szCs w:val="32"/>
          <w:shd w:val="clear" w:color="060000" w:fill="auto"/>
        </w:rPr>
        <w:t>氛围营造</w:t>
      </w:r>
      <w:r w:rsidR="008C153E" w:rsidRPr="000D5F35">
        <w:rPr>
          <w:rFonts w:ascii="黑体" w:eastAsia="黑体" w:hint="eastAsia"/>
          <w:sz w:val="32"/>
          <w:szCs w:val="32"/>
          <w:shd w:val="clear" w:color="060000" w:fill="auto"/>
        </w:rPr>
        <w:t>组</w:t>
      </w:r>
    </w:p>
    <w:p w:rsidR="008C153E" w:rsidRPr="00631924" w:rsidRDefault="008C153E" w:rsidP="00703701">
      <w:pPr>
        <w:spacing w:line="500" w:lineRule="exact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组  长：李 </w:t>
      </w:r>
      <w:r w:rsidR="003B17D1">
        <w:rPr>
          <w:rFonts w:ascii="仿宋_GB2312" w:eastAsia="仿宋_GB2312" w:hint="eastAsia"/>
          <w:sz w:val="32"/>
          <w:szCs w:val="32"/>
          <w:shd w:val="clear" w:color="050000" w:fill="auto"/>
        </w:rPr>
        <w:t xml:space="preserve"> 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燕</w:t>
      </w:r>
    </w:p>
    <w:p w:rsidR="008C153E" w:rsidRPr="00631924" w:rsidRDefault="008C153E" w:rsidP="00703701">
      <w:pPr>
        <w:spacing w:line="500" w:lineRule="exact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成  员：团委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、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学生会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全体人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员</w:t>
      </w:r>
    </w:p>
    <w:p w:rsidR="008C153E" w:rsidRPr="00631924" w:rsidRDefault="008C153E" w:rsidP="00703701">
      <w:pPr>
        <w:spacing w:line="500" w:lineRule="exact"/>
        <w:ind w:left="1274" w:hanging="1274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职  责：会旗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、代表队</w:t>
      </w:r>
      <w:r w:rsidR="00687688"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引导牌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等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的设计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、准备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，举牌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礼仪的选拔、培训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，开幕式入场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设计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、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安排，</w:t>
      </w:r>
      <w:r w:rsidR="00DF2B4E">
        <w:rPr>
          <w:rFonts w:ascii="仿宋_GB2312" w:eastAsia="仿宋_GB2312" w:hint="eastAsia"/>
          <w:sz w:val="32"/>
          <w:szCs w:val="32"/>
          <w:shd w:val="clear" w:color="050000" w:fill="auto"/>
        </w:rPr>
        <w:t>开幕式体艺表演，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音响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及</w:t>
      </w:r>
      <w:r w:rsidR="00EB7B09">
        <w:rPr>
          <w:rFonts w:ascii="仿宋_GB2312" w:eastAsia="仿宋_GB2312" w:hint="eastAsia"/>
          <w:sz w:val="32"/>
          <w:szCs w:val="32"/>
          <w:shd w:val="clear" w:color="050000" w:fill="auto"/>
        </w:rPr>
        <w:t>相关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音乐</w:t>
      </w:r>
      <w:r w:rsidR="00EB7B09">
        <w:rPr>
          <w:rFonts w:ascii="仿宋_GB2312" w:eastAsia="仿宋_GB2312" w:hint="eastAsia"/>
          <w:sz w:val="32"/>
          <w:szCs w:val="32"/>
          <w:shd w:val="clear" w:color="050000" w:fill="auto"/>
        </w:rPr>
        <w:t>（如国歌、校歌、运动员进行曲等）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准备</w:t>
      </w:r>
      <w:r w:rsidR="00687688">
        <w:rPr>
          <w:rFonts w:ascii="仿宋_GB2312" w:eastAsia="仿宋_GB2312" w:hint="eastAsia"/>
          <w:sz w:val="32"/>
          <w:szCs w:val="32"/>
          <w:shd w:val="clear" w:color="050000" w:fill="auto"/>
        </w:rPr>
        <w:t>、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调试</w:t>
      </w:r>
      <w:r w:rsidR="00EB7B09">
        <w:rPr>
          <w:rFonts w:ascii="仿宋_GB2312" w:eastAsia="仿宋_GB2312" w:hint="eastAsia"/>
          <w:sz w:val="32"/>
          <w:szCs w:val="32"/>
          <w:shd w:val="clear" w:color="050000" w:fill="auto"/>
        </w:rPr>
        <w:t>和播放，赛事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新闻</w:t>
      </w:r>
      <w:r w:rsidR="00EB7B09">
        <w:rPr>
          <w:rFonts w:ascii="仿宋_GB2312" w:eastAsia="仿宋_GB2312" w:hint="eastAsia"/>
          <w:sz w:val="32"/>
          <w:szCs w:val="32"/>
          <w:shd w:val="clear" w:color="050000" w:fill="auto"/>
        </w:rPr>
        <w:t>通讯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稿</w:t>
      </w:r>
      <w:r w:rsidR="00EB7B09">
        <w:rPr>
          <w:rFonts w:ascii="仿宋_GB2312" w:eastAsia="仿宋_GB2312" w:hint="eastAsia"/>
          <w:sz w:val="32"/>
          <w:szCs w:val="32"/>
          <w:shd w:val="clear" w:color="050000" w:fill="auto"/>
        </w:rPr>
        <w:t>有序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播</w:t>
      </w:r>
      <w:r w:rsidR="00EB7B09">
        <w:rPr>
          <w:rFonts w:ascii="仿宋_GB2312" w:eastAsia="仿宋_GB2312" w:hint="eastAsia"/>
          <w:sz w:val="32"/>
          <w:szCs w:val="32"/>
          <w:shd w:val="clear" w:color="050000" w:fill="auto"/>
        </w:rPr>
        <w:t>报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；开幕式</w:t>
      </w:r>
      <w:r w:rsidR="00EB7B09">
        <w:rPr>
          <w:rFonts w:ascii="仿宋_GB2312" w:eastAsia="仿宋_GB2312" w:hint="eastAsia"/>
          <w:sz w:val="32"/>
          <w:szCs w:val="32"/>
          <w:shd w:val="clear" w:color="050000" w:fill="auto"/>
        </w:rPr>
        <w:t>代表队解说词、解说人安排；闭幕式有关安排；</w:t>
      </w:r>
      <w:r w:rsidR="009D7139" w:rsidRPr="00964B12">
        <w:rPr>
          <w:rFonts w:ascii="仿宋_GB2312" w:eastAsia="仿宋_GB2312" w:hint="eastAsia"/>
          <w:sz w:val="32"/>
          <w:szCs w:val="32"/>
          <w:shd w:val="clear" w:color="050000" w:fill="auto"/>
        </w:rPr>
        <w:t>赛会志愿者安排</w:t>
      </w:r>
      <w:r w:rsidR="009D7139">
        <w:rPr>
          <w:rFonts w:ascii="仿宋_GB2312" w:eastAsia="仿宋_GB2312" w:hint="eastAsia"/>
          <w:sz w:val="32"/>
          <w:szCs w:val="32"/>
          <w:shd w:val="clear" w:color="050000" w:fill="auto"/>
        </w:rPr>
        <w:t>；协助做好裁判员、运动员代表宣誓安排</w:t>
      </w:r>
      <w:r w:rsidR="009D7139" w:rsidRPr="00964B12">
        <w:rPr>
          <w:rFonts w:ascii="仿宋_GB2312" w:eastAsia="仿宋_GB2312" w:hint="eastAsia"/>
          <w:sz w:val="32"/>
          <w:szCs w:val="32"/>
          <w:shd w:val="clear" w:color="050000" w:fill="auto"/>
        </w:rPr>
        <w:t>等。</w:t>
      </w:r>
    </w:p>
    <w:p w:rsidR="008C153E" w:rsidRPr="000D5F35" w:rsidRDefault="00EF7E2E" w:rsidP="00703701">
      <w:pPr>
        <w:spacing w:line="500" w:lineRule="exact"/>
        <w:rPr>
          <w:rFonts w:ascii="黑体" w:eastAsia="黑体"/>
          <w:sz w:val="32"/>
          <w:szCs w:val="32"/>
          <w:shd w:val="clear" w:color="060000" w:fill="auto"/>
        </w:rPr>
      </w:pPr>
      <w:r>
        <w:rPr>
          <w:rFonts w:ascii="黑体" w:eastAsia="黑体" w:hint="eastAsia"/>
          <w:sz w:val="32"/>
          <w:szCs w:val="32"/>
          <w:shd w:val="clear" w:color="060000" w:fill="auto"/>
        </w:rPr>
        <w:t>七</w:t>
      </w:r>
      <w:r w:rsidR="008C153E" w:rsidRPr="000D5F35">
        <w:rPr>
          <w:rFonts w:ascii="黑体" w:eastAsia="黑体" w:hint="eastAsia"/>
          <w:sz w:val="32"/>
          <w:szCs w:val="32"/>
          <w:shd w:val="clear" w:color="060000" w:fill="auto"/>
        </w:rPr>
        <w:t>、</w:t>
      </w:r>
      <w:r w:rsidR="0097737D" w:rsidRPr="000D5F35">
        <w:rPr>
          <w:rFonts w:ascii="黑体" w:eastAsia="黑体" w:hint="eastAsia"/>
          <w:sz w:val="32"/>
          <w:szCs w:val="32"/>
          <w:shd w:val="clear" w:color="060000" w:fill="auto"/>
        </w:rPr>
        <w:t>安全</w:t>
      </w:r>
      <w:r w:rsidR="008C153E" w:rsidRPr="000D5F35">
        <w:rPr>
          <w:rFonts w:ascii="黑体" w:eastAsia="黑体" w:hint="eastAsia"/>
          <w:sz w:val="32"/>
          <w:szCs w:val="32"/>
          <w:shd w:val="clear" w:color="060000" w:fill="auto"/>
        </w:rPr>
        <w:t>保卫组</w:t>
      </w:r>
    </w:p>
    <w:p w:rsidR="008C153E" w:rsidRPr="00631924" w:rsidRDefault="008C153E" w:rsidP="00703701">
      <w:pPr>
        <w:spacing w:line="500" w:lineRule="exact"/>
        <w:rPr>
          <w:rFonts w:ascii="仿宋_GB2312" w:eastAsia="仿宋_GB2312"/>
          <w:b/>
          <w:sz w:val="32"/>
          <w:szCs w:val="32"/>
          <w:shd w:val="clear" w:color="06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组  长：王</w:t>
      </w:r>
      <w:proofErr w:type="gramStart"/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坚</w:t>
      </w:r>
      <w:proofErr w:type="gramEnd"/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伟</w:t>
      </w:r>
    </w:p>
    <w:p w:rsidR="008C153E" w:rsidRPr="00631924" w:rsidRDefault="008C153E" w:rsidP="00703701">
      <w:pPr>
        <w:spacing w:line="500" w:lineRule="exact"/>
        <w:rPr>
          <w:rFonts w:ascii="仿宋_GB2312" w:eastAsia="仿宋_GB2312"/>
          <w:b/>
          <w:sz w:val="32"/>
          <w:szCs w:val="32"/>
          <w:shd w:val="clear" w:color="06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成  员：保卫</w:t>
      </w:r>
      <w:proofErr w:type="gramStart"/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处相关</w:t>
      </w:r>
      <w:proofErr w:type="gramEnd"/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人员</w:t>
      </w:r>
    </w:p>
    <w:p w:rsidR="008C153E" w:rsidRPr="00631924" w:rsidRDefault="008C153E" w:rsidP="00703701">
      <w:pPr>
        <w:spacing w:line="500" w:lineRule="exact"/>
        <w:ind w:left="1280" w:hangingChars="400" w:hanging="1280"/>
        <w:rPr>
          <w:rFonts w:ascii="仿宋_GB2312" w:eastAsia="仿宋_GB2312"/>
          <w:sz w:val="32"/>
          <w:szCs w:val="32"/>
          <w:shd w:val="clear" w:color="050000" w:fill="auto"/>
        </w:rPr>
      </w:pP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职  责：负责比赛现场秩序的维持；</w:t>
      </w:r>
      <w:r w:rsidR="008F2247">
        <w:rPr>
          <w:rFonts w:ascii="仿宋_GB2312" w:eastAsia="仿宋_GB2312" w:hint="eastAsia"/>
          <w:sz w:val="32"/>
          <w:szCs w:val="32"/>
          <w:shd w:val="clear" w:color="050000" w:fill="auto"/>
        </w:rPr>
        <w:t>引导车辆有序进出、停放；</w:t>
      </w:r>
      <w:r w:rsidRPr="00631924">
        <w:rPr>
          <w:rFonts w:ascii="仿宋_GB2312" w:eastAsia="仿宋_GB2312" w:hint="eastAsia"/>
          <w:sz w:val="32"/>
          <w:szCs w:val="32"/>
          <w:shd w:val="clear" w:color="050000" w:fill="auto"/>
        </w:rPr>
        <w:t>升旗仪式；礼炮燃放。</w:t>
      </w:r>
    </w:p>
    <w:p w:rsidR="004135FD" w:rsidRDefault="00631924" w:rsidP="00703701">
      <w:pPr>
        <w:spacing w:line="500" w:lineRule="exact"/>
        <w:jc w:val="left"/>
        <w:rPr>
          <w:rFonts w:ascii="黑体" w:eastAsia="黑体"/>
          <w:sz w:val="32"/>
          <w:shd w:val="clear" w:color="050000" w:fill="auto"/>
        </w:rPr>
      </w:pPr>
      <w:r>
        <w:rPr>
          <w:rFonts w:ascii="仿宋_GB2312" w:eastAsia="仿宋_GB2312" w:hAnsi="宋体" w:cs="隶书"/>
          <w:sz w:val="32"/>
          <w:szCs w:val="32"/>
        </w:rPr>
        <w:br w:type="page"/>
      </w:r>
      <w:r w:rsidR="001911DE" w:rsidRPr="00631924">
        <w:rPr>
          <w:rFonts w:ascii="黑体" w:eastAsia="黑体" w:hint="eastAsia"/>
          <w:sz w:val="32"/>
          <w:shd w:val="clear" w:color="050000" w:fill="auto"/>
        </w:rPr>
        <w:lastRenderedPageBreak/>
        <w:t>附件</w:t>
      </w:r>
      <w:r w:rsidR="008C153E" w:rsidRPr="00631924">
        <w:rPr>
          <w:rFonts w:ascii="黑体" w:eastAsia="黑体" w:hint="eastAsia"/>
          <w:sz w:val="32"/>
          <w:shd w:val="clear" w:color="050000" w:fill="auto"/>
        </w:rPr>
        <w:t>3</w:t>
      </w:r>
    </w:p>
    <w:p w:rsidR="00631924" w:rsidRPr="00631924" w:rsidRDefault="00631924" w:rsidP="00703701">
      <w:pPr>
        <w:spacing w:line="500" w:lineRule="exact"/>
        <w:jc w:val="left"/>
        <w:rPr>
          <w:rFonts w:ascii="黑体" w:eastAsia="黑体"/>
          <w:sz w:val="32"/>
          <w:shd w:val="clear" w:color="050000" w:fill="auto"/>
        </w:rPr>
      </w:pPr>
    </w:p>
    <w:p w:rsidR="00E83FFB" w:rsidRPr="00631924" w:rsidRDefault="007D51C6" w:rsidP="00703701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44"/>
          <w:shd w:val="clear" w:color="060000" w:fill="auto"/>
        </w:rPr>
      </w:pPr>
      <w:r w:rsidRPr="00631924">
        <w:rPr>
          <w:rFonts w:ascii="方正小标宋简体" w:eastAsia="方正小标宋简体" w:hint="eastAsia"/>
          <w:sz w:val="44"/>
          <w:shd w:val="clear" w:color="060000" w:fill="auto"/>
        </w:rPr>
        <w:t>安徽三联学院第十二届田径运动会</w:t>
      </w:r>
    </w:p>
    <w:p w:rsidR="00E83FFB" w:rsidRPr="00631924" w:rsidRDefault="007D51C6" w:rsidP="00703701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44"/>
          <w:shd w:val="clear" w:color="060000" w:fill="auto"/>
        </w:rPr>
      </w:pPr>
      <w:r w:rsidRPr="00631924">
        <w:rPr>
          <w:rFonts w:ascii="方正小标宋简体" w:eastAsia="方正小标宋简体" w:hint="eastAsia"/>
          <w:sz w:val="44"/>
          <w:shd w:val="clear" w:color="060000" w:fill="auto"/>
        </w:rPr>
        <w:t>暨安徽三联集团第六届职工运动会</w:t>
      </w:r>
    </w:p>
    <w:p w:rsidR="00E83FFB" w:rsidRPr="00631924" w:rsidRDefault="007D51C6" w:rsidP="00703701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44"/>
          <w:shd w:val="clear" w:color="060000" w:fill="auto"/>
        </w:rPr>
      </w:pPr>
      <w:r w:rsidRPr="00631924">
        <w:rPr>
          <w:rFonts w:ascii="方正小标宋简体" w:eastAsia="方正小标宋简体" w:hint="eastAsia"/>
          <w:sz w:val="44"/>
          <w:shd w:val="clear" w:color="060000" w:fill="auto"/>
        </w:rPr>
        <w:t>竞赛规程</w:t>
      </w:r>
    </w:p>
    <w:p w:rsidR="004135FD" w:rsidRPr="008062EC" w:rsidRDefault="004135FD" w:rsidP="00703701">
      <w:pPr>
        <w:adjustRightInd w:val="0"/>
        <w:snapToGrid w:val="0"/>
        <w:spacing w:line="500" w:lineRule="exact"/>
        <w:jc w:val="center"/>
        <w:rPr>
          <w:rFonts w:ascii="宋体" w:hAnsi="宋体" w:cs="隶书"/>
          <w:b/>
          <w:sz w:val="44"/>
          <w:szCs w:val="44"/>
        </w:rPr>
      </w:pP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0D5F35">
        <w:rPr>
          <w:rFonts w:ascii="黑体" w:eastAsia="黑体" w:hint="eastAsia"/>
          <w:sz w:val="32"/>
          <w:szCs w:val="32"/>
          <w:shd w:val="clear" w:color="060000" w:fill="auto"/>
        </w:rPr>
        <w:t>一、竞赛时间：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2014年10月24日—25日（星期五、六）</w:t>
      </w:r>
    </w:p>
    <w:p w:rsidR="00E83FFB" w:rsidRPr="008062EC" w:rsidRDefault="00D924E7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0D5F35">
        <w:rPr>
          <w:rFonts w:ascii="黑体" w:eastAsia="黑体" w:hint="eastAsia"/>
          <w:sz w:val="32"/>
          <w:szCs w:val="32"/>
          <w:shd w:val="clear" w:color="060000" w:fill="auto"/>
        </w:rPr>
        <w:t>二、</w:t>
      </w:r>
      <w:r w:rsidR="007D51C6" w:rsidRPr="000D5F35">
        <w:rPr>
          <w:rFonts w:ascii="黑体" w:eastAsia="黑体" w:hint="eastAsia"/>
          <w:sz w:val="32"/>
          <w:szCs w:val="32"/>
          <w:shd w:val="clear" w:color="060000" w:fill="auto"/>
        </w:rPr>
        <w:t>竞赛地点：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安徽三联学院</w:t>
      </w:r>
      <w:r w:rsidR="002952D9">
        <w:rPr>
          <w:rFonts w:ascii="仿宋_GB2312" w:eastAsia="仿宋_GB2312" w:hAnsi="宋体" w:cs="仿宋" w:hint="eastAsia"/>
          <w:sz w:val="32"/>
          <w:szCs w:val="32"/>
        </w:rPr>
        <w:t>一校区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运动场</w:t>
      </w:r>
    </w:p>
    <w:p w:rsidR="00E83FFB" w:rsidRPr="008062EC" w:rsidRDefault="00D924E7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0D5F35">
        <w:rPr>
          <w:rFonts w:ascii="黑体" w:eastAsia="黑体" w:hint="eastAsia"/>
          <w:sz w:val="32"/>
          <w:szCs w:val="32"/>
          <w:shd w:val="clear" w:color="060000" w:fill="auto"/>
        </w:rPr>
        <w:t>三</w:t>
      </w:r>
      <w:r w:rsidR="007D51C6" w:rsidRPr="000D5F35">
        <w:rPr>
          <w:rFonts w:ascii="黑体" w:eastAsia="黑体" w:hint="eastAsia"/>
          <w:sz w:val="32"/>
          <w:szCs w:val="32"/>
          <w:shd w:val="clear" w:color="060000" w:fill="auto"/>
        </w:rPr>
        <w:t>、参加单位：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1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="002952D9">
        <w:rPr>
          <w:rFonts w:ascii="仿宋_GB2312" w:eastAsia="仿宋_GB2312" w:hAnsi="宋体" w:cs="仿宋" w:hint="eastAsia"/>
          <w:sz w:val="32"/>
          <w:szCs w:val="32"/>
        </w:rPr>
        <w:t>校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级领导、高管组、处级领导组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2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学生组：</w:t>
      </w:r>
      <w:r w:rsidR="0069212B" w:rsidRPr="008062EC">
        <w:rPr>
          <w:rFonts w:ascii="仿宋_GB2312" w:eastAsia="仿宋_GB2312" w:hAnsi="宋体" w:cs="仿宋" w:hint="eastAsia"/>
          <w:sz w:val="32"/>
          <w:szCs w:val="32"/>
        </w:rPr>
        <w:t>交通</w:t>
      </w:r>
      <w:r w:rsidR="0069212B">
        <w:rPr>
          <w:rFonts w:ascii="仿宋_GB2312" w:eastAsia="仿宋_GB2312" w:hAnsi="宋体" w:cs="仿宋" w:hint="eastAsia"/>
          <w:sz w:val="32"/>
          <w:szCs w:val="32"/>
        </w:rPr>
        <w:t>工程</w:t>
      </w:r>
      <w:r w:rsidR="0069212B" w:rsidRPr="008062EC">
        <w:rPr>
          <w:rFonts w:ascii="仿宋_GB2312" w:eastAsia="仿宋_GB2312" w:hAnsi="宋体" w:cs="仿宋" w:hint="eastAsia"/>
          <w:sz w:val="32"/>
          <w:szCs w:val="32"/>
        </w:rPr>
        <w:t>学院、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计算机</w:t>
      </w:r>
      <w:r w:rsidR="0069212B">
        <w:rPr>
          <w:rFonts w:ascii="仿宋_GB2312" w:eastAsia="仿宋_GB2312" w:hAnsi="宋体" w:cs="仿宋" w:hint="eastAsia"/>
          <w:sz w:val="32"/>
          <w:szCs w:val="32"/>
        </w:rPr>
        <w:t>工程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学院、电子电气</w:t>
      </w:r>
      <w:r w:rsidR="0069212B">
        <w:rPr>
          <w:rFonts w:ascii="仿宋_GB2312" w:eastAsia="仿宋_GB2312" w:hAnsi="宋体" w:cs="仿宋" w:hint="eastAsia"/>
          <w:sz w:val="32"/>
          <w:szCs w:val="32"/>
        </w:rPr>
        <w:t>工程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学院、商学院、</w:t>
      </w:r>
      <w:r w:rsidR="007B6E60" w:rsidRPr="008062EC">
        <w:rPr>
          <w:rFonts w:ascii="仿宋_GB2312" w:eastAsia="仿宋_GB2312" w:hAnsi="宋体" w:cs="仿宋" w:hint="eastAsia"/>
          <w:sz w:val="32"/>
          <w:szCs w:val="32"/>
        </w:rPr>
        <w:t>人文经济学院、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艺术学院、</w:t>
      </w:r>
      <w:r w:rsidR="007B6E60" w:rsidRPr="008062EC">
        <w:rPr>
          <w:rFonts w:ascii="仿宋_GB2312" w:eastAsia="仿宋_GB2312" w:hAnsi="宋体" w:cs="仿宋" w:hint="eastAsia"/>
          <w:sz w:val="32"/>
          <w:szCs w:val="32"/>
        </w:rPr>
        <w:t>外语学院、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护理学院、</w:t>
      </w:r>
      <w:r w:rsidR="007B6E60">
        <w:rPr>
          <w:rFonts w:ascii="仿宋_GB2312" w:eastAsia="仿宋_GB2312" w:hAnsi="宋体" w:cs="仿宋" w:hint="eastAsia"/>
          <w:sz w:val="32"/>
          <w:szCs w:val="32"/>
        </w:rPr>
        <w:t>红会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卫校、汽修学院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C4647D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3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教工组：各院、处</w:t>
      </w:r>
      <w:r w:rsidR="002952D9">
        <w:rPr>
          <w:rFonts w:ascii="仿宋_GB2312" w:eastAsia="仿宋_GB2312" w:hAnsi="宋体" w:cs="仿宋" w:hint="eastAsia"/>
          <w:sz w:val="32"/>
          <w:szCs w:val="32"/>
        </w:rPr>
        <w:t>（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室</w:t>
      </w:r>
      <w:r w:rsidR="002952D9">
        <w:rPr>
          <w:rFonts w:ascii="仿宋_GB2312" w:eastAsia="仿宋_GB2312" w:hAnsi="宋体" w:cs="仿宋" w:hint="eastAsia"/>
          <w:sz w:val="32"/>
          <w:szCs w:val="32"/>
        </w:rPr>
        <w:t>）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及集团所属单位</w:t>
      </w:r>
      <w:r w:rsidR="002952D9">
        <w:rPr>
          <w:rFonts w:ascii="仿宋_GB2312" w:eastAsia="仿宋_GB2312" w:hAnsi="宋体" w:cs="仿宋" w:hint="eastAsia"/>
          <w:sz w:val="32"/>
          <w:szCs w:val="32"/>
        </w:rPr>
        <w:t>教职工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（从事体育教学的教师不参加比赛，参加裁判工作）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E83FFB" w:rsidRPr="000D5F35" w:rsidRDefault="00D924E7" w:rsidP="00703701">
      <w:pPr>
        <w:spacing w:line="500" w:lineRule="exact"/>
        <w:ind w:firstLineChars="200" w:firstLine="640"/>
        <w:rPr>
          <w:rFonts w:ascii="黑体" w:eastAsia="黑体"/>
          <w:sz w:val="32"/>
          <w:szCs w:val="32"/>
          <w:shd w:val="clear" w:color="060000" w:fill="auto"/>
        </w:rPr>
      </w:pPr>
      <w:r w:rsidRPr="000D5F35">
        <w:rPr>
          <w:rFonts w:ascii="黑体" w:eastAsia="黑体" w:hint="eastAsia"/>
          <w:sz w:val="32"/>
          <w:szCs w:val="32"/>
          <w:shd w:val="clear" w:color="060000" w:fill="auto"/>
        </w:rPr>
        <w:t>四</w:t>
      </w:r>
      <w:r w:rsidR="007D51C6" w:rsidRPr="000D5F35">
        <w:rPr>
          <w:rFonts w:ascii="黑体" w:eastAsia="黑体" w:hint="eastAsia"/>
          <w:sz w:val="32"/>
          <w:szCs w:val="32"/>
          <w:shd w:val="clear" w:color="060000" w:fill="auto"/>
        </w:rPr>
        <w:t>、竞赛分组及项目：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1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="002952D9">
        <w:rPr>
          <w:rFonts w:ascii="仿宋_GB2312" w:eastAsia="仿宋_GB2312" w:hAnsi="宋体" w:cs="仿宋" w:hint="eastAsia"/>
          <w:sz w:val="32"/>
          <w:szCs w:val="32"/>
        </w:rPr>
        <w:t>校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级领导、高管组：4*100米接力（可男、女混合编组）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2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处级干部组：教育集团、三联学院、卫校、考试公司：4*100米接力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3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学生男子组（共13项）：100米、200米、400米、800米、1500米、4*100米接力、4*400米接力、二人三足50米、二人三足50米男女混合组、跳高、跳远、三级跳远、铅球（5KG）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4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学生女子组（共11项）：100米、200米、400米、800米、4*100米接力、4*400米接力、二人三足50米、跳高、跳远、铅球（4KG）</w:t>
      </w:r>
      <w:r w:rsidR="00201E03" w:rsidRPr="008062EC">
        <w:rPr>
          <w:rFonts w:ascii="仿宋_GB2312" w:eastAsia="仿宋_GB2312" w:hAnsi="宋体" w:cs="仿宋" w:hint="eastAsia"/>
          <w:sz w:val="32"/>
          <w:szCs w:val="32"/>
        </w:rPr>
        <w:t>、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1分钟单人跳绳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5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教工青年男子40岁以下组（共8项，1974年9月1日之后出生）：100米、200米、400米、800米、跳高、跳远、铅球</w:t>
      </w:r>
      <w:r w:rsidRPr="008062EC">
        <w:rPr>
          <w:rFonts w:ascii="仿宋_GB2312" w:eastAsia="仿宋_GB2312" w:hAnsi="宋体" w:cs="仿宋" w:hint="eastAsia"/>
          <w:sz w:val="32"/>
          <w:szCs w:val="32"/>
        </w:rPr>
        <w:lastRenderedPageBreak/>
        <w:t>（5KG）</w:t>
      </w:r>
      <w:r w:rsidR="00201E03" w:rsidRPr="008062EC">
        <w:rPr>
          <w:rFonts w:ascii="仿宋_GB2312" w:eastAsia="仿宋_GB2312" w:hAnsi="宋体" w:cs="仿宋" w:hint="eastAsia"/>
          <w:sz w:val="32"/>
          <w:szCs w:val="32"/>
        </w:rPr>
        <w:t>、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篮球定点</w:t>
      </w:r>
      <w:r w:rsidR="00201E03" w:rsidRPr="008062EC">
        <w:rPr>
          <w:rFonts w:ascii="仿宋_GB2312" w:eastAsia="仿宋_GB2312" w:hAnsi="宋体" w:cs="仿宋" w:hint="eastAsia"/>
          <w:sz w:val="32"/>
          <w:szCs w:val="32"/>
        </w:rPr>
        <w:t>、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投篮10次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6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教工青年女子40岁以下组：（共8项，1974年9月1日之后出生）：100米、200米、400米、800米、跳高、跳远、铅球（4KG）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、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1分钟单人跳绳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7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教工中年男子40岁以上组（共6项，1974年9月1日之前出生）：100米、200米、400米、立定跳远、铅球 （5KG）、篮球定点投篮10次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8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教工中年女子40岁以上组（共6项，1974年9月1日之前出生）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：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100米、200米、400米、立定跳远、铅球（4KG）、1分钟单人跳绳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9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教工老年男子55岁以上组（共3项，1959年1月1月之前出生）：立定跳远、铅球（4KG）、篮球定点投篮10次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10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教工老年女子55岁以上组（共3项，1959年1月1月之前出生）：立定跳远、铅球（4KG）篮球定点投篮10次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11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教工拔河比赛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12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教职员工男子篮球友谊赛：安徽三联集团与安徽三联学院</w:t>
      </w:r>
      <w:r w:rsidR="005D046D" w:rsidRPr="008062EC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E83FFB" w:rsidRPr="000D5F35" w:rsidRDefault="00D924E7" w:rsidP="00703701">
      <w:pPr>
        <w:spacing w:line="500" w:lineRule="exact"/>
        <w:ind w:firstLineChars="200" w:firstLine="640"/>
        <w:rPr>
          <w:rFonts w:ascii="黑体" w:eastAsia="黑体"/>
          <w:sz w:val="32"/>
          <w:szCs w:val="32"/>
          <w:shd w:val="clear" w:color="060000" w:fill="auto"/>
        </w:rPr>
      </w:pPr>
      <w:r w:rsidRPr="000D5F35">
        <w:rPr>
          <w:rFonts w:ascii="黑体" w:eastAsia="黑体" w:hint="eastAsia"/>
          <w:sz w:val="32"/>
          <w:szCs w:val="32"/>
          <w:shd w:val="clear" w:color="060000" w:fill="auto"/>
        </w:rPr>
        <w:t>五</w:t>
      </w:r>
      <w:r w:rsidR="007D51C6" w:rsidRPr="000D5F35">
        <w:rPr>
          <w:rFonts w:ascii="黑体" w:eastAsia="黑体" w:hint="eastAsia"/>
          <w:sz w:val="32"/>
          <w:szCs w:val="32"/>
          <w:shd w:val="clear" w:color="060000" w:fill="auto"/>
        </w:rPr>
        <w:t>、竞赛规则: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采用国家体育局审定的《田径竞赛规则》参照执行。</w:t>
      </w:r>
    </w:p>
    <w:p w:rsidR="00E83FFB" w:rsidRPr="000D5F35" w:rsidRDefault="00D924E7" w:rsidP="00703701">
      <w:pPr>
        <w:spacing w:line="500" w:lineRule="exact"/>
        <w:ind w:firstLineChars="200" w:firstLine="640"/>
        <w:rPr>
          <w:rFonts w:ascii="黑体" w:eastAsia="黑体"/>
          <w:sz w:val="32"/>
          <w:szCs w:val="32"/>
          <w:shd w:val="clear" w:color="060000" w:fill="auto"/>
        </w:rPr>
      </w:pPr>
      <w:r w:rsidRPr="000D5F35">
        <w:rPr>
          <w:rFonts w:ascii="黑体" w:eastAsia="黑体" w:hint="eastAsia"/>
          <w:sz w:val="32"/>
          <w:szCs w:val="32"/>
          <w:shd w:val="clear" w:color="060000" w:fill="auto"/>
        </w:rPr>
        <w:t>六</w:t>
      </w:r>
      <w:r w:rsidR="007D51C6" w:rsidRPr="000D5F35">
        <w:rPr>
          <w:rFonts w:ascii="黑体" w:eastAsia="黑体" w:hint="eastAsia"/>
          <w:sz w:val="32"/>
          <w:szCs w:val="32"/>
          <w:shd w:val="clear" w:color="060000" w:fill="auto"/>
        </w:rPr>
        <w:t>、报名办法：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1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每队领队1名、教练2名、纪律检查员1名，运动员人数不限</w:t>
      </w:r>
      <w:r w:rsidR="00091521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2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报名时间：10月</w:t>
      </w:r>
      <w:r w:rsidR="002A6592" w:rsidRPr="008062EC">
        <w:rPr>
          <w:rFonts w:ascii="仿宋_GB2312" w:eastAsia="仿宋_GB2312" w:hAnsi="宋体" w:cs="仿宋" w:hint="eastAsia"/>
          <w:sz w:val="32"/>
          <w:szCs w:val="32"/>
        </w:rPr>
        <w:t>14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号下午4点30</w:t>
      </w:r>
      <w:r w:rsidR="00A36C78" w:rsidRPr="008062EC">
        <w:rPr>
          <w:rFonts w:ascii="仿宋_GB2312" w:eastAsia="仿宋_GB2312" w:hAnsi="宋体" w:cs="仿宋" w:hint="eastAsia"/>
          <w:sz w:val="32"/>
          <w:szCs w:val="32"/>
        </w:rPr>
        <w:t>分截止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，报名表</w:t>
      </w:r>
      <w:r w:rsidR="00A36C78" w:rsidRPr="008062EC">
        <w:rPr>
          <w:rFonts w:ascii="仿宋_GB2312" w:eastAsia="仿宋_GB2312" w:hAnsi="宋体" w:cs="仿宋" w:hint="eastAsia"/>
          <w:sz w:val="32"/>
          <w:szCs w:val="32"/>
        </w:rPr>
        <w:t>与运动员名单（电子档和纸质领导签字加盖公章）报于体育部，逾期不报作弃权处理。联系电话：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6383075</w:t>
      </w:r>
      <w:r w:rsidR="00B33AE1" w:rsidRPr="008062EC">
        <w:rPr>
          <w:rFonts w:ascii="仿宋_GB2312" w:eastAsia="仿宋_GB2312" w:hAnsi="宋体" w:cs="仿宋" w:hint="eastAsia"/>
          <w:sz w:val="32"/>
          <w:szCs w:val="32"/>
        </w:rPr>
        <w:t>6</w:t>
      </w:r>
      <w:r w:rsidR="00091521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3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报名条件：凡我校师生及集团所属单位员工，身体健康者均可报名参加。</w:t>
      </w:r>
    </w:p>
    <w:p w:rsidR="00E83FFB" w:rsidRPr="000D5F35" w:rsidRDefault="000D5F35" w:rsidP="00703701">
      <w:pPr>
        <w:spacing w:line="500" w:lineRule="exact"/>
        <w:ind w:firstLineChars="200" w:firstLine="640"/>
        <w:rPr>
          <w:rFonts w:ascii="黑体" w:eastAsia="黑体"/>
          <w:sz w:val="32"/>
          <w:szCs w:val="32"/>
          <w:shd w:val="clear" w:color="060000" w:fill="auto"/>
        </w:rPr>
      </w:pPr>
      <w:r>
        <w:rPr>
          <w:rFonts w:ascii="黑体" w:eastAsia="黑体" w:hint="eastAsia"/>
          <w:sz w:val="32"/>
          <w:szCs w:val="32"/>
          <w:shd w:val="clear" w:color="060000" w:fill="auto"/>
        </w:rPr>
        <w:t>七</w:t>
      </w:r>
      <w:r w:rsidR="007D51C6" w:rsidRPr="000D5F35">
        <w:rPr>
          <w:rFonts w:ascii="黑体" w:eastAsia="黑体" w:hint="eastAsia"/>
          <w:sz w:val="32"/>
          <w:szCs w:val="32"/>
          <w:shd w:val="clear" w:color="060000" w:fill="auto"/>
        </w:rPr>
        <w:t>、竞赛办法：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lastRenderedPageBreak/>
        <w:t>1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="002952D9">
        <w:rPr>
          <w:rFonts w:ascii="仿宋_GB2312" w:eastAsia="仿宋_GB2312" w:hAnsi="宋体" w:cs="仿宋" w:hint="eastAsia"/>
          <w:sz w:val="32"/>
          <w:szCs w:val="32"/>
        </w:rPr>
        <w:t>校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级领导、高管组：4*100米接力，（可男、女混合编组）</w:t>
      </w:r>
      <w:r w:rsidR="00091521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2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处级领导组：4*100米接力可自行组合（分男、女组）</w:t>
      </w:r>
      <w:r w:rsidR="00091521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35204C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3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学生组：</w:t>
      </w:r>
    </w:p>
    <w:p w:rsidR="00E83FFB" w:rsidRPr="008062EC" w:rsidRDefault="004135FD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(1)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田径项目</w:t>
      </w:r>
      <w:r w:rsidR="00091521" w:rsidRPr="008062EC">
        <w:rPr>
          <w:rFonts w:ascii="仿宋_GB2312" w:eastAsia="仿宋_GB2312" w:hAnsi="宋体" w:cs="仿宋" w:hint="eastAsia"/>
          <w:sz w:val="32"/>
          <w:szCs w:val="32"/>
        </w:rPr>
        <w:t>: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每人限报2项（接力、趣味性项目除外），每队每项限报4人（接力 、趣味性项目除外）接力各单位限报男、女各一队</w:t>
      </w:r>
      <w:r w:rsidR="00091521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A208F4" w:rsidRDefault="004135FD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(2)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趣味性项目</w:t>
      </w:r>
      <w:r w:rsidR="00091521" w:rsidRPr="008062EC">
        <w:rPr>
          <w:rFonts w:ascii="仿宋_GB2312" w:eastAsia="仿宋_GB2312" w:hAnsi="宋体" w:cs="仿宋" w:hint="eastAsia"/>
          <w:sz w:val="32"/>
          <w:szCs w:val="32"/>
        </w:rPr>
        <w:t>：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1分钟单人跳绳（跳绳可以自备），每队可报女生20人，二人三足每队可报15组既30人。</w:t>
      </w:r>
      <w:r w:rsidR="007D51C6" w:rsidRPr="00A208F4">
        <w:rPr>
          <w:rFonts w:ascii="仿宋_GB2312" w:eastAsia="仿宋_GB2312" w:hAnsi="宋体" w:cs="仿宋" w:hint="eastAsia"/>
          <w:sz w:val="32"/>
          <w:szCs w:val="32"/>
        </w:rPr>
        <w:t>每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组</w:t>
      </w:r>
      <w:r w:rsidR="007D51C6" w:rsidRPr="00A208F4">
        <w:rPr>
          <w:rFonts w:ascii="仿宋_GB2312" w:eastAsia="仿宋_GB2312" w:hAnsi="宋体" w:cs="仿宋" w:hint="eastAsia"/>
          <w:sz w:val="32"/>
          <w:szCs w:val="32"/>
        </w:rPr>
        <w:t>2人男女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不限</w:t>
      </w:r>
      <w:r w:rsidR="007D51C6" w:rsidRPr="00A208F4">
        <w:rPr>
          <w:rFonts w:ascii="仿宋_GB2312" w:eastAsia="仿宋_GB2312" w:hAnsi="宋体" w:cs="仿宋" w:hint="eastAsia"/>
          <w:sz w:val="32"/>
          <w:szCs w:val="32"/>
        </w:rPr>
        <w:t>，赛道长50米，运动员用绑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腿</w:t>
      </w:r>
      <w:r w:rsidR="007D51C6" w:rsidRPr="00A208F4">
        <w:rPr>
          <w:rFonts w:ascii="仿宋_GB2312" w:eastAsia="仿宋_GB2312" w:hAnsi="宋体" w:cs="仿宋" w:hint="eastAsia"/>
          <w:sz w:val="32"/>
          <w:szCs w:val="32"/>
        </w:rPr>
        <w:t>绑在一起，设男子组</w:t>
      </w:r>
      <w:r w:rsidR="00091521" w:rsidRPr="00A208F4">
        <w:rPr>
          <w:rFonts w:ascii="仿宋_GB2312" w:eastAsia="仿宋_GB2312" w:hAnsi="宋体" w:cs="仿宋" w:hint="eastAsia"/>
          <w:sz w:val="32"/>
          <w:szCs w:val="32"/>
        </w:rPr>
        <w:t>、</w:t>
      </w:r>
      <w:r w:rsidR="007D51C6" w:rsidRPr="00A208F4">
        <w:rPr>
          <w:rFonts w:ascii="仿宋_GB2312" w:eastAsia="仿宋_GB2312" w:hAnsi="宋体" w:cs="仿宋" w:hint="eastAsia"/>
          <w:sz w:val="32"/>
          <w:szCs w:val="32"/>
        </w:rPr>
        <w:t>女子组</w:t>
      </w:r>
      <w:r w:rsidR="00091521" w:rsidRPr="00A208F4">
        <w:rPr>
          <w:rFonts w:ascii="仿宋_GB2312" w:eastAsia="仿宋_GB2312" w:hAnsi="宋体" w:cs="仿宋" w:hint="eastAsia"/>
          <w:sz w:val="32"/>
          <w:szCs w:val="32"/>
        </w:rPr>
        <w:t>、</w:t>
      </w:r>
      <w:r w:rsidR="007D51C6" w:rsidRPr="00A208F4">
        <w:rPr>
          <w:rFonts w:ascii="仿宋_GB2312" w:eastAsia="仿宋_GB2312" w:hAnsi="宋体" w:cs="仿宋" w:hint="eastAsia"/>
          <w:sz w:val="32"/>
          <w:szCs w:val="32"/>
        </w:rPr>
        <w:t>男女混合组分别计取名次成绩。</w:t>
      </w:r>
    </w:p>
    <w:p w:rsidR="0035204C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4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教工组：</w:t>
      </w:r>
    </w:p>
    <w:p w:rsidR="00E83FFB" w:rsidRPr="008062EC" w:rsidRDefault="00091521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(1)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田径项目：每人限报2项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,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每单位人数不限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;</w:t>
      </w:r>
    </w:p>
    <w:p w:rsidR="00E83FFB" w:rsidRPr="008062EC" w:rsidRDefault="00091521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(2)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趣味性项目：1分钟单人跳绳（跳绳可以自备），人数不限。10次篮球定点投篮人数不限，每人只限一轮10个球(如成绩相等加赛一轮)</w:t>
      </w:r>
      <w:r w:rsidR="00A36C78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4135FD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(3)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校工会增设一项飞标比赛</w:t>
      </w:r>
      <w:r w:rsidR="00091521" w:rsidRPr="008062EC">
        <w:rPr>
          <w:rFonts w:ascii="仿宋_GB2312" w:eastAsia="仿宋_GB2312" w:hAnsi="宋体" w:cs="仿宋" w:hint="eastAsia"/>
          <w:sz w:val="32"/>
          <w:szCs w:val="32"/>
        </w:rPr>
        <w:t>：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设一等奖一名</w:t>
      </w:r>
      <w:r w:rsidR="00091521" w:rsidRPr="008062EC">
        <w:rPr>
          <w:rFonts w:ascii="仿宋_GB2312" w:eastAsia="仿宋_GB2312" w:hAnsi="宋体" w:cs="仿宋" w:hint="eastAsia"/>
          <w:spacing w:val="-8"/>
          <w:sz w:val="32"/>
          <w:szCs w:val="32"/>
        </w:rPr>
        <w:t>、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二等奖二名</w:t>
      </w:r>
      <w:r w:rsidR="00091521" w:rsidRPr="008062EC">
        <w:rPr>
          <w:rFonts w:ascii="仿宋_GB2312" w:eastAsia="仿宋_GB2312" w:hAnsi="宋体" w:cs="仿宋" w:hint="eastAsia"/>
          <w:spacing w:val="-8"/>
          <w:sz w:val="32"/>
          <w:szCs w:val="32"/>
        </w:rPr>
        <w:t>、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三等奖三名</w:t>
      </w:r>
      <w:r w:rsidR="00091521" w:rsidRPr="008062EC">
        <w:rPr>
          <w:rFonts w:ascii="仿宋_GB2312" w:eastAsia="仿宋_GB2312" w:hAnsi="宋体" w:cs="仿宋" w:hint="eastAsia"/>
          <w:sz w:val="32"/>
          <w:szCs w:val="32"/>
        </w:rPr>
        <w:t xml:space="preserve"> 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(</w:t>
      </w:r>
      <w:r w:rsidR="00286D55" w:rsidRPr="008062EC">
        <w:rPr>
          <w:rFonts w:ascii="仿宋_GB2312" w:eastAsia="仿宋_GB2312" w:hAnsi="宋体" w:cs="仿宋" w:hint="eastAsia"/>
          <w:sz w:val="32"/>
          <w:szCs w:val="32"/>
        </w:rPr>
        <w:t>设</w:t>
      </w:r>
      <w:r w:rsidR="009263E6" w:rsidRPr="008062EC">
        <w:rPr>
          <w:rFonts w:ascii="仿宋_GB2312" w:eastAsia="仿宋_GB2312" w:hAnsi="宋体" w:cs="仿宋" w:hint="eastAsia"/>
          <w:sz w:val="32"/>
          <w:szCs w:val="32"/>
        </w:rPr>
        <w:t>男女组，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年龄不限，</w:t>
      </w:r>
      <w:r w:rsidR="009263E6" w:rsidRPr="008062EC">
        <w:rPr>
          <w:rFonts w:ascii="仿宋_GB2312" w:eastAsia="仿宋_GB2312" w:hAnsi="宋体" w:cs="仿宋" w:hint="eastAsia"/>
          <w:sz w:val="32"/>
          <w:szCs w:val="32"/>
        </w:rPr>
        <w:t>人数不限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)</w:t>
      </w:r>
      <w:r w:rsidR="00091521" w:rsidRPr="008062EC">
        <w:rPr>
          <w:rFonts w:ascii="仿宋_GB2312" w:eastAsia="仿宋_GB2312" w:hAnsi="宋体" w:cs="仿宋" w:hint="eastAsia"/>
          <w:sz w:val="32"/>
          <w:szCs w:val="32"/>
        </w:rPr>
        <w:t>；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 xml:space="preserve">   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5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号码布：运动员比赛号码由学院统一编号码布，运动员不佩带号码布者，一律不准参加比赛</w:t>
      </w:r>
      <w:r w:rsidR="00091521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6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比赛结束后，</w:t>
      </w:r>
      <w:proofErr w:type="gramStart"/>
      <w:r w:rsidRPr="008062EC">
        <w:rPr>
          <w:rFonts w:ascii="仿宋_GB2312" w:eastAsia="仿宋_GB2312" w:hAnsi="宋体" w:cs="仿宋" w:hint="eastAsia"/>
          <w:sz w:val="32"/>
          <w:szCs w:val="32"/>
        </w:rPr>
        <w:t>号码布请各单位</w:t>
      </w:r>
      <w:proofErr w:type="gramEnd"/>
      <w:r w:rsidRPr="008062EC">
        <w:rPr>
          <w:rFonts w:ascii="仿宋_GB2312" w:eastAsia="仿宋_GB2312" w:hAnsi="宋体" w:cs="仿宋" w:hint="eastAsia"/>
          <w:sz w:val="32"/>
          <w:szCs w:val="32"/>
        </w:rPr>
        <w:t>集中收齐本单位号码布后上交体育部，若丢失一块号码布，每块号码布以五元赔偿</w:t>
      </w:r>
      <w:r w:rsidR="00091521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7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="00292E23" w:rsidRPr="008062EC">
        <w:rPr>
          <w:rFonts w:ascii="仿宋_GB2312" w:eastAsia="仿宋_GB2312" w:hAnsi="宋体" w:cs="仿宋" w:hint="eastAsia"/>
          <w:sz w:val="32"/>
          <w:szCs w:val="32"/>
        </w:rPr>
        <w:t>教工拔河比赛：各院</w:t>
      </w:r>
      <w:r w:rsidR="002952D9">
        <w:rPr>
          <w:rFonts w:ascii="仿宋_GB2312" w:eastAsia="仿宋_GB2312" w:hAnsi="宋体" w:cs="仿宋" w:hint="eastAsia"/>
          <w:sz w:val="32"/>
          <w:szCs w:val="32"/>
        </w:rPr>
        <w:t>（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部</w:t>
      </w:r>
      <w:r w:rsidR="002952D9">
        <w:rPr>
          <w:rFonts w:ascii="仿宋_GB2312" w:eastAsia="仿宋_GB2312" w:hAnsi="宋体" w:cs="仿宋" w:hint="eastAsia"/>
          <w:sz w:val="32"/>
          <w:szCs w:val="32"/>
        </w:rPr>
        <w:t>）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、</w:t>
      </w:r>
      <w:r w:rsidR="002952D9">
        <w:rPr>
          <w:rFonts w:ascii="仿宋_GB2312" w:eastAsia="仿宋_GB2312" w:hAnsi="宋体" w:cs="仿宋" w:hint="eastAsia"/>
          <w:sz w:val="32"/>
          <w:szCs w:val="32"/>
        </w:rPr>
        <w:t>处（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室</w:t>
      </w:r>
      <w:r w:rsidR="002952D9">
        <w:rPr>
          <w:rFonts w:ascii="仿宋_GB2312" w:eastAsia="仿宋_GB2312" w:hAnsi="宋体" w:cs="仿宋" w:hint="eastAsia"/>
          <w:sz w:val="32"/>
          <w:szCs w:val="32"/>
        </w:rPr>
        <w:t>）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，每队男6人、女6人共12人参赛。拔河比赛每单位报一支队伍，教工不分年龄段，采用</w:t>
      </w:r>
      <w:r w:rsidRPr="008062EC">
        <w:rPr>
          <w:rFonts w:ascii="仿宋_GB2312" w:eastAsia="仿宋_GB2312" w:hAnsi="宋体" w:cs="仿宋" w:hint="eastAsia"/>
          <w:color w:val="000000"/>
          <w:sz w:val="32"/>
          <w:szCs w:val="32"/>
        </w:rPr>
        <w:t>单淘汰赛，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每场比赛三局二胜制。参加人员必须是本单位，不得借用学生和他单位人员。否则取消成绩。</w:t>
      </w:r>
    </w:p>
    <w:p w:rsidR="00E83FFB" w:rsidRPr="000D5F35" w:rsidRDefault="000D5F35" w:rsidP="00703701">
      <w:pPr>
        <w:spacing w:line="500" w:lineRule="exact"/>
        <w:ind w:firstLineChars="200" w:firstLine="640"/>
        <w:rPr>
          <w:rFonts w:ascii="黑体" w:eastAsia="黑体"/>
          <w:sz w:val="32"/>
          <w:szCs w:val="32"/>
          <w:shd w:val="clear" w:color="060000" w:fill="auto"/>
        </w:rPr>
      </w:pPr>
      <w:r>
        <w:rPr>
          <w:rFonts w:ascii="黑体" w:eastAsia="黑体" w:hint="eastAsia"/>
          <w:sz w:val="32"/>
          <w:szCs w:val="32"/>
          <w:shd w:val="clear" w:color="060000" w:fill="auto"/>
        </w:rPr>
        <w:t>八</w:t>
      </w:r>
      <w:r w:rsidR="007D51C6" w:rsidRPr="000D5F35">
        <w:rPr>
          <w:rFonts w:ascii="黑体" w:eastAsia="黑体" w:hint="eastAsia"/>
          <w:sz w:val="32"/>
          <w:szCs w:val="32"/>
          <w:shd w:val="clear" w:color="060000" w:fill="auto"/>
        </w:rPr>
        <w:t>、名次录取和记分奖励办法：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1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proofErr w:type="gramStart"/>
      <w:r w:rsidRPr="008062EC">
        <w:rPr>
          <w:rFonts w:ascii="仿宋_GB2312" w:eastAsia="仿宋_GB2312" w:hAnsi="宋体" w:cs="仿宋" w:hint="eastAsia"/>
          <w:sz w:val="32"/>
          <w:szCs w:val="32"/>
        </w:rPr>
        <w:t>学生组各单项</w:t>
      </w:r>
      <w:proofErr w:type="gramEnd"/>
      <w:r w:rsidRPr="008062EC">
        <w:rPr>
          <w:rFonts w:ascii="仿宋_GB2312" w:eastAsia="仿宋_GB2312" w:hAnsi="宋体" w:cs="仿宋" w:hint="eastAsia"/>
          <w:sz w:val="32"/>
          <w:szCs w:val="32"/>
        </w:rPr>
        <w:t>取前八名：按9、7、6、5、4、3、2、1计</w:t>
      </w:r>
      <w:r w:rsidRPr="008062EC">
        <w:rPr>
          <w:rFonts w:ascii="仿宋_GB2312" w:eastAsia="仿宋_GB2312" w:hAnsi="宋体" w:cs="仿宋" w:hint="eastAsia"/>
          <w:sz w:val="32"/>
          <w:szCs w:val="32"/>
        </w:rPr>
        <w:lastRenderedPageBreak/>
        <w:t>分。4*100米，4*400米，二人三足按18、14、12、10、8、6、4、2计分</w:t>
      </w:r>
      <w:r w:rsidR="00091521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2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proofErr w:type="gramStart"/>
      <w:r w:rsidRPr="008062EC">
        <w:rPr>
          <w:rFonts w:ascii="仿宋_GB2312" w:eastAsia="仿宋_GB2312" w:hAnsi="宋体" w:cs="仿宋" w:hint="eastAsia"/>
          <w:sz w:val="32"/>
          <w:szCs w:val="32"/>
        </w:rPr>
        <w:t>教工组各单项</w:t>
      </w:r>
      <w:proofErr w:type="gramEnd"/>
      <w:r w:rsidRPr="008062EC">
        <w:rPr>
          <w:rFonts w:ascii="仿宋_GB2312" w:eastAsia="仿宋_GB2312" w:hAnsi="宋体" w:cs="仿宋" w:hint="eastAsia"/>
          <w:sz w:val="32"/>
          <w:szCs w:val="32"/>
        </w:rPr>
        <w:t>取前三名</w:t>
      </w:r>
      <w:r w:rsidR="00091521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3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proofErr w:type="gramStart"/>
      <w:r w:rsidRPr="008062EC">
        <w:rPr>
          <w:rFonts w:ascii="仿宋_GB2312" w:eastAsia="仿宋_GB2312" w:hAnsi="宋体" w:cs="仿宋" w:hint="eastAsia"/>
          <w:sz w:val="32"/>
          <w:szCs w:val="32"/>
        </w:rPr>
        <w:t>学生组各单项</w:t>
      </w:r>
      <w:proofErr w:type="gramEnd"/>
      <w:r w:rsidRPr="008062EC">
        <w:rPr>
          <w:rFonts w:ascii="仿宋_GB2312" w:eastAsia="仿宋_GB2312" w:hAnsi="宋体" w:cs="仿宋" w:hint="eastAsia"/>
          <w:sz w:val="32"/>
          <w:szCs w:val="32"/>
        </w:rPr>
        <w:t>的前八名成绩计入团体总分，团体总分相等，以获得个人第一名，多者列前，依次类推。团体总分取前三名，颁发奖杯</w:t>
      </w:r>
      <w:r w:rsidR="00091521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4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本届运动会设体育道德风尚奖，入场式创意奖</w:t>
      </w:r>
      <w:r w:rsidR="00091521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35204C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5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奖励：</w:t>
      </w:r>
    </w:p>
    <w:p w:rsidR="00E83FFB" w:rsidRPr="008062EC" w:rsidRDefault="00091521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(1)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个人奖：1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—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3名发放物质奖品、4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—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8名发奖状；</w:t>
      </w:r>
    </w:p>
    <w:p w:rsidR="00E83FFB" w:rsidRPr="008062EC" w:rsidRDefault="00091521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(2)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团体奖：前三名发放奖杯；</w:t>
      </w:r>
    </w:p>
    <w:p w:rsidR="00E83FFB" w:rsidRPr="008062EC" w:rsidRDefault="00091521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(3)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体育道德风尚奖：评选2队，</w:t>
      </w:r>
      <w:r w:rsidR="00292E23" w:rsidRPr="008062EC">
        <w:rPr>
          <w:rFonts w:ascii="仿宋_GB2312" w:eastAsia="仿宋_GB2312" w:hAnsi="宋体" w:cs="仿宋" w:hint="eastAsia"/>
          <w:sz w:val="32"/>
          <w:szCs w:val="32"/>
        </w:rPr>
        <w:t>锦旗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Default="00091521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(4)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入场式创意奖：评选3队，奖杯；</w:t>
      </w:r>
    </w:p>
    <w:p w:rsidR="0069212B" w:rsidRPr="008062EC" w:rsidRDefault="0069212B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(</w:t>
      </w:r>
      <w:r>
        <w:rPr>
          <w:rFonts w:ascii="仿宋_GB2312" w:eastAsia="仿宋_GB2312" w:hAnsi="宋体" w:cs="仿宋" w:hint="eastAsia"/>
          <w:sz w:val="32"/>
          <w:szCs w:val="32"/>
        </w:rPr>
        <w:t>5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)</w:t>
      </w:r>
      <w:r>
        <w:rPr>
          <w:rFonts w:ascii="仿宋_GB2312" w:eastAsia="仿宋_GB2312" w:hAnsi="宋体" w:cs="仿宋" w:hint="eastAsia"/>
          <w:sz w:val="32"/>
          <w:szCs w:val="32"/>
        </w:rPr>
        <w:t>最佳通讯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奖：评选</w:t>
      </w:r>
      <w:r>
        <w:rPr>
          <w:rFonts w:ascii="仿宋_GB2312" w:eastAsia="仿宋_GB2312" w:hAnsi="宋体" w:cs="仿宋" w:hint="eastAsia"/>
          <w:sz w:val="32"/>
          <w:szCs w:val="32"/>
        </w:rPr>
        <w:t>1个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，</w:t>
      </w:r>
      <w:r>
        <w:rPr>
          <w:rFonts w:ascii="仿宋_GB2312" w:eastAsia="仿宋_GB2312" w:hAnsi="宋体" w:cs="仿宋" w:hint="eastAsia"/>
          <w:sz w:val="32"/>
          <w:szCs w:val="32"/>
        </w:rPr>
        <w:t>证书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091521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(</w:t>
      </w:r>
      <w:r w:rsidR="0069212B">
        <w:rPr>
          <w:rFonts w:ascii="仿宋_GB2312" w:eastAsia="仿宋_GB2312" w:hAnsi="宋体" w:cs="仿宋" w:hint="eastAsia"/>
          <w:sz w:val="32"/>
          <w:szCs w:val="32"/>
        </w:rPr>
        <w:t>6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)</w:t>
      </w:r>
      <w:proofErr w:type="gramStart"/>
      <w:r w:rsidR="002952D9">
        <w:rPr>
          <w:rFonts w:ascii="仿宋_GB2312" w:eastAsia="仿宋_GB2312" w:hAnsi="宋体" w:cs="仿宋" w:hint="eastAsia"/>
          <w:sz w:val="32"/>
          <w:szCs w:val="32"/>
        </w:rPr>
        <w:t>破校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记录加</w:t>
      </w:r>
      <w:proofErr w:type="gramEnd"/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 xml:space="preserve">9分，破安徽省大学生田径最高记录加20分，一人某项中多次破记录只计算一次成绩；  </w:t>
      </w:r>
    </w:p>
    <w:p w:rsidR="00E83FFB" w:rsidRPr="008062EC" w:rsidRDefault="00091521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(</w:t>
      </w:r>
      <w:r w:rsidR="0069212B">
        <w:rPr>
          <w:rFonts w:ascii="仿宋_GB2312" w:eastAsia="仿宋_GB2312" w:hAnsi="宋体" w:cs="仿宋" w:hint="eastAsia"/>
          <w:sz w:val="32"/>
          <w:szCs w:val="32"/>
        </w:rPr>
        <w:t>7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)</w:t>
      </w:r>
      <w:r w:rsidR="007D51C6" w:rsidRPr="008062EC">
        <w:rPr>
          <w:rFonts w:ascii="仿宋_GB2312" w:eastAsia="仿宋_GB2312" w:hAnsi="宋体" w:cs="仿宋" w:hint="eastAsia"/>
          <w:sz w:val="32"/>
          <w:szCs w:val="32"/>
        </w:rPr>
        <w:t>破记录的运动员均给予纪念奖。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6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违规处理办法：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凡冒名顶替的一经发现，不论得到名次即得分与否，按一人次从其团体总分中扣除(请外校扣30分、请校内他人顶替扣20分)，并不得参加评优、评先，不得参加助学金、奖学金评比活动，全校</w:t>
      </w:r>
      <w:r w:rsidR="002952D9">
        <w:rPr>
          <w:rFonts w:ascii="仿宋_GB2312" w:eastAsia="仿宋_GB2312" w:hAnsi="宋体" w:cs="仿宋" w:hint="eastAsia"/>
          <w:sz w:val="32"/>
          <w:szCs w:val="32"/>
        </w:rPr>
        <w:t>予以通报批评</w:t>
      </w:r>
      <w:r w:rsidR="00A36C78" w:rsidRPr="008062EC">
        <w:rPr>
          <w:rFonts w:ascii="仿宋_GB2312" w:eastAsia="仿宋_GB2312" w:hAnsi="宋体" w:cs="仿宋" w:hint="eastAsia"/>
          <w:sz w:val="32"/>
          <w:szCs w:val="32"/>
        </w:rPr>
        <w:t>。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欢迎同学们协助督查冒名顶替等不正之风，并用照片记录下来，上报大会组织纪律委员会。</w:t>
      </w:r>
    </w:p>
    <w:p w:rsidR="00E83FFB" w:rsidRPr="000D5F35" w:rsidRDefault="000D5F35" w:rsidP="00703701">
      <w:pPr>
        <w:spacing w:line="500" w:lineRule="exact"/>
        <w:ind w:firstLineChars="200" w:firstLine="640"/>
        <w:rPr>
          <w:rFonts w:ascii="黑体" w:eastAsia="黑体"/>
          <w:sz w:val="32"/>
          <w:szCs w:val="32"/>
          <w:shd w:val="clear" w:color="060000" w:fill="auto"/>
        </w:rPr>
      </w:pPr>
      <w:r>
        <w:rPr>
          <w:rFonts w:ascii="黑体" w:eastAsia="黑体" w:hint="eastAsia"/>
          <w:sz w:val="32"/>
          <w:szCs w:val="32"/>
          <w:shd w:val="clear" w:color="060000" w:fill="auto"/>
        </w:rPr>
        <w:t>九</w:t>
      </w:r>
      <w:r w:rsidR="007D51C6" w:rsidRPr="000D5F35">
        <w:rPr>
          <w:rFonts w:ascii="黑体" w:eastAsia="黑体" w:hint="eastAsia"/>
          <w:sz w:val="32"/>
          <w:szCs w:val="32"/>
          <w:shd w:val="clear" w:color="060000" w:fill="auto"/>
        </w:rPr>
        <w:t>、开幕式</w:t>
      </w:r>
    </w:p>
    <w:p w:rsidR="00E83FFB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1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为使运动会</w:t>
      </w:r>
      <w:r w:rsidR="007B6E60">
        <w:rPr>
          <w:rFonts w:ascii="仿宋_GB2312" w:eastAsia="仿宋_GB2312" w:hAnsi="宋体" w:cs="仿宋" w:hint="eastAsia"/>
          <w:sz w:val="32"/>
          <w:szCs w:val="32"/>
        </w:rPr>
        <w:t>开幕式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热烈精彩，届时</w:t>
      </w:r>
      <w:r w:rsidR="0069212B">
        <w:rPr>
          <w:rFonts w:ascii="仿宋_GB2312" w:eastAsia="仿宋_GB2312" w:hAnsi="宋体" w:cs="仿宋" w:hint="eastAsia"/>
          <w:sz w:val="32"/>
          <w:szCs w:val="32"/>
        </w:rPr>
        <w:t>职工代表队（含安徽三联学院教工代表队、红会卫校教工学生代表队、集团及所属其他各单位代表队）、各学生代表队（八个二级学院）依次</w:t>
      </w:r>
      <w:r w:rsidR="00A36C78" w:rsidRPr="008062EC">
        <w:rPr>
          <w:rFonts w:ascii="仿宋_GB2312" w:eastAsia="仿宋_GB2312" w:hAnsi="宋体" w:cs="仿宋" w:hint="eastAsia"/>
          <w:sz w:val="32"/>
          <w:szCs w:val="32"/>
        </w:rPr>
        <w:t>入场，逐队经过主席台接受检阅。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各代表队</w:t>
      </w:r>
      <w:r w:rsidR="0069212B">
        <w:rPr>
          <w:rFonts w:ascii="仿宋_GB2312" w:eastAsia="仿宋_GB2312" w:hAnsi="宋体" w:cs="仿宋" w:hint="eastAsia"/>
          <w:sz w:val="32"/>
          <w:szCs w:val="32"/>
        </w:rPr>
        <w:t>入场人数应确保一定数量，并</w:t>
      </w:r>
      <w:r w:rsidRPr="008062EC">
        <w:rPr>
          <w:rFonts w:ascii="仿宋_GB2312" w:eastAsia="仿宋_GB2312" w:hAnsi="宋体" w:cs="仿宋" w:hint="eastAsia"/>
          <w:sz w:val="32"/>
          <w:szCs w:val="32"/>
        </w:rPr>
        <w:lastRenderedPageBreak/>
        <w:t>选派旗手一名，</w:t>
      </w:r>
      <w:r w:rsidR="0069212B">
        <w:rPr>
          <w:rFonts w:ascii="仿宋_GB2312" w:eastAsia="仿宋_GB2312" w:hAnsi="宋体" w:cs="仿宋" w:hint="eastAsia"/>
          <w:sz w:val="32"/>
          <w:szCs w:val="32"/>
        </w:rPr>
        <w:t>与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领队</w:t>
      </w:r>
      <w:r w:rsidR="0069212B">
        <w:rPr>
          <w:rFonts w:ascii="仿宋_GB2312" w:eastAsia="仿宋_GB2312" w:hAnsi="宋体" w:cs="仿宋" w:hint="eastAsia"/>
          <w:sz w:val="32"/>
          <w:szCs w:val="32"/>
        </w:rPr>
        <w:t>、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教练员</w:t>
      </w:r>
      <w:r w:rsidR="0069212B">
        <w:rPr>
          <w:rFonts w:ascii="仿宋_GB2312" w:eastAsia="仿宋_GB2312" w:hAnsi="宋体" w:cs="仿宋" w:hint="eastAsia"/>
          <w:sz w:val="32"/>
          <w:szCs w:val="32"/>
        </w:rPr>
        <w:t>走在队伍的前列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。各代表队须准备不超过150字的入场解说词，随报名表一并交体育部</w:t>
      </w:r>
      <w:r w:rsidR="00A36C78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443CDC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2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开幕式</w:t>
      </w:r>
      <w:r w:rsidR="007B6E60">
        <w:rPr>
          <w:rFonts w:ascii="仿宋_GB2312" w:eastAsia="仿宋_GB2312" w:hAnsi="宋体" w:cs="仿宋" w:hint="eastAsia"/>
          <w:sz w:val="32"/>
          <w:szCs w:val="32"/>
        </w:rPr>
        <w:t>上各二级学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院</w:t>
      </w:r>
      <w:r w:rsidR="002952D9">
        <w:rPr>
          <w:rFonts w:ascii="仿宋_GB2312" w:eastAsia="仿宋_GB2312" w:hAnsi="宋体" w:cs="仿宋" w:hint="eastAsia"/>
          <w:sz w:val="32"/>
          <w:szCs w:val="32"/>
        </w:rPr>
        <w:t>安排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学生在体育看台观看，具体</w:t>
      </w:r>
      <w:r w:rsidR="007B6E60">
        <w:rPr>
          <w:rFonts w:ascii="仿宋_GB2312" w:eastAsia="仿宋_GB2312" w:hAnsi="宋体" w:cs="仿宋" w:hint="eastAsia"/>
          <w:sz w:val="32"/>
          <w:szCs w:val="32"/>
        </w:rPr>
        <w:t>由</w:t>
      </w:r>
      <w:r w:rsidRPr="008062EC">
        <w:rPr>
          <w:rFonts w:ascii="仿宋_GB2312" w:eastAsia="仿宋_GB2312" w:hAnsi="宋体" w:cs="仿宋" w:hint="eastAsia"/>
          <w:sz w:val="32"/>
          <w:szCs w:val="32"/>
        </w:rPr>
        <w:t>学生处</w:t>
      </w:r>
      <w:r w:rsidR="007B6E60">
        <w:rPr>
          <w:rFonts w:ascii="仿宋_GB2312" w:eastAsia="仿宋_GB2312" w:hAnsi="宋体" w:cs="仿宋" w:hint="eastAsia"/>
          <w:sz w:val="32"/>
          <w:szCs w:val="32"/>
        </w:rPr>
        <w:t>安排</w:t>
      </w:r>
      <w:r w:rsidR="00A36C78" w:rsidRPr="008062EC">
        <w:rPr>
          <w:rFonts w:ascii="仿宋_GB2312" w:eastAsia="仿宋_GB2312" w:hAnsi="宋体" w:cs="仿宋" w:hint="eastAsia"/>
          <w:sz w:val="32"/>
          <w:szCs w:val="32"/>
        </w:rPr>
        <w:t>；</w:t>
      </w:r>
    </w:p>
    <w:p w:rsidR="00E83FFB" w:rsidRPr="008062EC" w:rsidRDefault="00527B21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3</w:t>
      </w:r>
      <w:r w:rsidR="002542E0">
        <w:rPr>
          <w:rFonts w:ascii="仿宋_GB2312" w:eastAsia="仿宋_GB2312" w:hAnsi="宋体" w:cs="仿宋" w:hint="eastAsia"/>
          <w:sz w:val="32"/>
          <w:szCs w:val="32"/>
        </w:rPr>
        <w:t>.</w:t>
      </w:r>
      <w:proofErr w:type="gramStart"/>
      <w:r w:rsidRPr="008062EC">
        <w:rPr>
          <w:rFonts w:ascii="仿宋_GB2312" w:eastAsia="仿宋_GB2312" w:hAnsi="宋体" w:hint="eastAsia"/>
          <w:sz w:val="32"/>
          <w:szCs w:val="32"/>
        </w:rPr>
        <w:t>入场式队伍</w:t>
      </w:r>
      <w:proofErr w:type="gramEnd"/>
      <w:r w:rsidRPr="008062EC">
        <w:rPr>
          <w:rFonts w:ascii="仿宋_GB2312" w:eastAsia="仿宋_GB2312" w:hAnsi="宋体" w:hint="eastAsia"/>
          <w:sz w:val="32"/>
          <w:szCs w:val="32"/>
        </w:rPr>
        <w:t>形式具有表现年青人蓬勃向上、</w:t>
      </w:r>
      <w:r w:rsidR="008D23BE" w:rsidRPr="008062EC">
        <w:rPr>
          <w:rFonts w:ascii="仿宋_GB2312" w:eastAsia="仿宋_GB2312" w:hAnsi="宋体" w:hint="eastAsia"/>
          <w:sz w:val="32"/>
          <w:szCs w:val="32"/>
        </w:rPr>
        <w:t>新颖，求进的创新精神。表演形式以走动经过主席台，时间不得超过30秒</w:t>
      </w:r>
      <w:r w:rsidRPr="008062EC">
        <w:rPr>
          <w:rFonts w:ascii="仿宋_GB2312" w:eastAsia="仿宋_GB2312" w:hAnsi="宋体" w:hint="eastAsia"/>
          <w:sz w:val="32"/>
          <w:szCs w:val="32"/>
        </w:rPr>
        <w:t>。</w:t>
      </w:r>
    </w:p>
    <w:p w:rsidR="00E83FFB" w:rsidRPr="000D5F35" w:rsidRDefault="000D5F35" w:rsidP="00703701">
      <w:pPr>
        <w:spacing w:line="500" w:lineRule="exact"/>
        <w:ind w:firstLineChars="200" w:firstLine="640"/>
        <w:rPr>
          <w:rFonts w:ascii="黑体" w:eastAsia="黑体"/>
          <w:sz w:val="32"/>
          <w:szCs w:val="32"/>
          <w:shd w:val="clear" w:color="060000" w:fill="auto"/>
        </w:rPr>
      </w:pPr>
      <w:r>
        <w:rPr>
          <w:rFonts w:ascii="黑体" w:eastAsia="黑体" w:hint="eastAsia"/>
          <w:sz w:val="32"/>
          <w:szCs w:val="32"/>
          <w:shd w:val="clear" w:color="060000" w:fill="auto"/>
        </w:rPr>
        <w:t>十</w:t>
      </w:r>
      <w:r w:rsidR="007D51C6" w:rsidRPr="000D5F35">
        <w:rPr>
          <w:rFonts w:ascii="黑体" w:eastAsia="黑体" w:hint="eastAsia"/>
          <w:sz w:val="32"/>
          <w:szCs w:val="32"/>
          <w:shd w:val="clear" w:color="060000" w:fill="auto"/>
        </w:rPr>
        <w:t>、其他</w:t>
      </w:r>
    </w:p>
    <w:p w:rsidR="00E7511E" w:rsidRPr="008062EC" w:rsidRDefault="007D51C6" w:rsidP="00703701">
      <w:pPr>
        <w:spacing w:line="5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8062EC">
        <w:rPr>
          <w:rFonts w:ascii="仿宋_GB2312" w:eastAsia="仿宋_GB2312" w:hAnsi="宋体" w:cs="仿宋" w:hint="eastAsia"/>
          <w:sz w:val="32"/>
          <w:szCs w:val="32"/>
        </w:rPr>
        <w:t>未尽事宜，由组委会另行通知</w:t>
      </w:r>
    </w:p>
    <w:p w:rsidR="004135FD" w:rsidRDefault="004135FD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560"/>
        <w:rPr>
          <w:rFonts w:ascii="宋体" w:hAnsi="宋体" w:cs="仿宋" w:hint="eastAsia"/>
          <w:sz w:val="32"/>
          <w:szCs w:val="32"/>
        </w:rPr>
      </w:pPr>
    </w:p>
    <w:p w:rsidR="00703701" w:rsidRDefault="00703701" w:rsidP="00703701">
      <w:pPr>
        <w:spacing w:line="500" w:lineRule="exact"/>
        <w:ind w:right="-2"/>
        <w:rPr>
          <w:rFonts w:ascii="宋体" w:hAnsi="宋体" w:cs="仿宋" w:hint="eastAsia"/>
          <w:sz w:val="28"/>
          <w:szCs w:val="32"/>
          <w:u w:val="single"/>
        </w:rPr>
      </w:pPr>
    </w:p>
    <w:p w:rsidR="00703701" w:rsidRDefault="00703701" w:rsidP="00703701">
      <w:pPr>
        <w:spacing w:line="500" w:lineRule="exact"/>
        <w:ind w:right="-2"/>
        <w:rPr>
          <w:rFonts w:ascii="宋体" w:hAnsi="宋体" w:cs="仿宋" w:hint="eastAsia"/>
          <w:sz w:val="28"/>
          <w:szCs w:val="32"/>
          <w:u w:val="single"/>
        </w:rPr>
      </w:pPr>
      <w:r>
        <w:rPr>
          <w:rFonts w:ascii="宋体" w:hAnsi="宋体" w:cs="仿宋" w:hint="eastAsia"/>
          <w:sz w:val="28"/>
          <w:szCs w:val="32"/>
          <w:u w:val="single"/>
        </w:rPr>
        <w:t xml:space="preserve">                                                                 </w:t>
      </w:r>
    </w:p>
    <w:p w:rsidR="00703701" w:rsidRPr="00703701" w:rsidRDefault="00703701" w:rsidP="00703701">
      <w:pPr>
        <w:spacing w:line="500" w:lineRule="exact"/>
        <w:ind w:right="-2"/>
        <w:rPr>
          <w:rFonts w:ascii="仿宋_GB2312" w:eastAsia="仿宋_GB2312" w:hAnsi="宋体" w:cs="仿宋" w:hint="eastAsia"/>
          <w:sz w:val="28"/>
          <w:szCs w:val="32"/>
          <w:u w:val="single"/>
        </w:rPr>
      </w:pPr>
      <w:r w:rsidRPr="00703701">
        <w:rPr>
          <w:rFonts w:ascii="仿宋_GB2312" w:eastAsia="仿宋_GB2312" w:hAnsi="宋体" w:cs="仿宋" w:hint="eastAsia"/>
          <w:sz w:val="28"/>
          <w:szCs w:val="32"/>
          <w:u w:val="single"/>
        </w:rPr>
        <w:t xml:space="preserve">  安徽三联学院</w:t>
      </w:r>
      <w:r>
        <w:rPr>
          <w:rFonts w:ascii="仿宋_GB2312" w:eastAsia="仿宋_GB2312" w:hAnsi="宋体" w:cs="仿宋" w:hint="eastAsia"/>
          <w:sz w:val="28"/>
          <w:szCs w:val="32"/>
          <w:u w:val="single"/>
        </w:rPr>
        <w:t xml:space="preserve">办公室                      </w:t>
      </w:r>
      <w:r>
        <w:rPr>
          <w:rFonts w:ascii="仿宋_GB2312" w:eastAsia="仿宋_GB2312" w:hAnsi="宋体" w:cs="仿宋"/>
          <w:sz w:val="28"/>
          <w:szCs w:val="32"/>
          <w:u w:val="single"/>
        </w:rPr>
        <w:t>2014年10月11日</w:t>
      </w:r>
      <w:r>
        <w:rPr>
          <w:rFonts w:ascii="仿宋_GB2312" w:eastAsia="仿宋_GB2312" w:hAnsi="宋体" w:cs="仿宋" w:hint="eastAsia"/>
          <w:sz w:val="28"/>
          <w:szCs w:val="32"/>
          <w:u w:val="single"/>
        </w:rPr>
        <w:t xml:space="preserve">印发  </w:t>
      </w:r>
    </w:p>
    <w:sectPr w:rsidR="00703701" w:rsidRPr="00703701" w:rsidSect="000D5F35">
      <w:footerReference w:type="even" r:id="rId9"/>
      <w:footerReference w:type="default" r:id="rId10"/>
      <w:pgSz w:w="11906" w:h="16838"/>
      <w:pgMar w:top="1247" w:right="1418" w:bottom="1247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0C" w:rsidRDefault="00DF3C0C" w:rsidP="00025204">
      <w:r>
        <w:separator/>
      </w:r>
    </w:p>
  </w:endnote>
  <w:endnote w:type="continuationSeparator" w:id="0">
    <w:p w:rsidR="00DF3C0C" w:rsidRDefault="00DF3C0C" w:rsidP="0002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35" w:rsidRPr="000D5F35" w:rsidRDefault="0097763D" w:rsidP="000D5F35">
    <w:pPr>
      <w:pStyle w:val="a3"/>
      <w:ind w:firstLineChars="100" w:firstLine="280"/>
      <w:rPr>
        <w:rFonts w:ascii="宋体" w:hAnsi="宋体"/>
        <w:sz w:val="28"/>
        <w:szCs w:val="28"/>
      </w:rPr>
    </w:pPr>
    <w:r w:rsidRPr="000D5F35">
      <w:rPr>
        <w:rFonts w:ascii="宋体" w:hAnsi="宋体"/>
        <w:sz w:val="28"/>
        <w:szCs w:val="28"/>
      </w:rPr>
      <w:fldChar w:fldCharType="begin"/>
    </w:r>
    <w:r w:rsidR="000D5F35" w:rsidRPr="000D5F35">
      <w:rPr>
        <w:rFonts w:ascii="宋体" w:hAnsi="宋体"/>
        <w:sz w:val="28"/>
        <w:szCs w:val="28"/>
      </w:rPr>
      <w:instrText>PAGE   \* MERGEFORMAT</w:instrText>
    </w:r>
    <w:r w:rsidRPr="000D5F35">
      <w:rPr>
        <w:rFonts w:ascii="宋体" w:hAnsi="宋体"/>
        <w:sz w:val="28"/>
        <w:szCs w:val="28"/>
      </w:rPr>
      <w:fldChar w:fldCharType="separate"/>
    </w:r>
    <w:r w:rsidR="00560FE2" w:rsidRPr="00560FE2">
      <w:rPr>
        <w:rFonts w:ascii="宋体" w:hAnsi="宋体"/>
        <w:noProof/>
        <w:sz w:val="28"/>
        <w:szCs w:val="28"/>
        <w:lang w:val="zh-CN"/>
      </w:rPr>
      <w:t>-</w:t>
    </w:r>
    <w:r w:rsidR="00560FE2">
      <w:rPr>
        <w:rFonts w:ascii="宋体" w:hAnsi="宋体"/>
        <w:noProof/>
        <w:sz w:val="28"/>
        <w:szCs w:val="28"/>
      </w:rPr>
      <w:t xml:space="preserve"> 2 -</w:t>
    </w:r>
    <w:r w:rsidRPr="000D5F35">
      <w:rPr>
        <w:rFonts w:ascii="宋体" w:hAnsi="宋体"/>
        <w:sz w:val="28"/>
        <w:szCs w:val="28"/>
      </w:rPr>
      <w:fldChar w:fldCharType="end"/>
    </w:r>
  </w:p>
  <w:p w:rsidR="000D5F35" w:rsidRDefault="000D5F3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35" w:rsidRPr="000D5F35" w:rsidRDefault="0097763D" w:rsidP="000D5F35">
    <w:pPr>
      <w:pStyle w:val="a3"/>
      <w:wordWrap w:val="0"/>
      <w:jc w:val="right"/>
      <w:rPr>
        <w:rFonts w:ascii="宋体" w:hAnsi="宋体"/>
        <w:sz w:val="28"/>
        <w:szCs w:val="28"/>
      </w:rPr>
    </w:pPr>
    <w:r w:rsidRPr="000D5F35">
      <w:rPr>
        <w:rFonts w:ascii="宋体" w:hAnsi="宋体"/>
        <w:sz w:val="28"/>
        <w:szCs w:val="28"/>
      </w:rPr>
      <w:fldChar w:fldCharType="begin"/>
    </w:r>
    <w:r w:rsidR="000D5F35" w:rsidRPr="000D5F35">
      <w:rPr>
        <w:rFonts w:ascii="宋体" w:hAnsi="宋体"/>
        <w:sz w:val="28"/>
        <w:szCs w:val="28"/>
      </w:rPr>
      <w:instrText>PAGE   \* MERGEFORMAT</w:instrText>
    </w:r>
    <w:r w:rsidRPr="000D5F35">
      <w:rPr>
        <w:rFonts w:ascii="宋体" w:hAnsi="宋体"/>
        <w:sz w:val="28"/>
        <w:szCs w:val="28"/>
      </w:rPr>
      <w:fldChar w:fldCharType="separate"/>
    </w:r>
    <w:r w:rsidR="00560FE2" w:rsidRPr="00560FE2">
      <w:rPr>
        <w:rFonts w:ascii="宋体" w:hAnsi="宋体"/>
        <w:noProof/>
        <w:sz w:val="28"/>
        <w:szCs w:val="28"/>
        <w:lang w:val="zh-CN"/>
      </w:rPr>
      <w:t>-</w:t>
    </w:r>
    <w:r w:rsidR="00560FE2">
      <w:rPr>
        <w:rFonts w:ascii="宋体" w:hAnsi="宋体"/>
        <w:noProof/>
        <w:sz w:val="28"/>
        <w:szCs w:val="28"/>
      </w:rPr>
      <w:t xml:space="preserve"> 1 -</w:t>
    </w:r>
    <w:r w:rsidRPr="000D5F35">
      <w:rPr>
        <w:rFonts w:ascii="宋体" w:hAnsi="宋体"/>
        <w:sz w:val="28"/>
        <w:szCs w:val="28"/>
      </w:rPr>
      <w:fldChar w:fldCharType="end"/>
    </w:r>
    <w:r w:rsidR="000D5F35" w:rsidRPr="000D5F35">
      <w:rPr>
        <w:rFonts w:ascii="宋体" w:hAnsi="宋体" w:hint="eastAsia"/>
        <w:sz w:val="28"/>
        <w:szCs w:val="28"/>
      </w:rPr>
      <w:t xml:space="preserve">  </w:t>
    </w:r>
  </w:p>
  <w:p w:rsidR="000D5F35" w:rsidRDefault="000D5F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0C" w:rsidRDefault="00DF3C0C" w:rsidP="00025204">
      <w:r>
        <w:separator/>
      </w:r>
    </w:p>
  </w:footnote>
  <w:footnote w:type="continuationSeparator" w:id="0">
    <w:p w:rsidR="00DF3C0C" w:rsidRDefault="00DF3C0C" w:rsidP="0002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FFB"/>
    <w:rsid w:val="00025204"/>
    <w:rsid w:val="00084504"/>
    <w:rsid w:val="00091521"/>
    <w:rsid w:val="000A0482"/>
    <w:rsid w:val="000D4052"/>
    <w:rsid w:val="000D5F35"/>
    <w:rsid w:val="000F4BF8"/>
    <w:rsid w:val="001118E1"/>
    <w:rsid w:val="001131BB"/>
    <w:rsid w:val="00160294"/>
    <w:rsid w:val="001911DE"/>
    <w:rsid w:val="001959B0"/>
    <w:rsid w:val="001E50F7"/>
    <w:rsid w:val="001F1862"/>
    <w:rsid w:val="00201E03"/>
    <w:rsid w:val="00222B37"/>
    <w:rsid w:val="002266F1"/>
    <w:rsid w:val="002542E0"/>
    <w:rsid w:val="00286D55"/>
    <w:rsid w:val="00292E23"/>
    <w:rsid w:val="002952D9"/>
    <w:rsid w:val="002A11D4"/>
    <w:rsid w:val="002A6592"/>
    <w:rsid w:val="002B0687"/>
    <w:rsid w:val="002F5A61"/>
    <w:rsid w:val="00311E5D"/>
    <w:rsid w:val="0035204C"/>
    <w:rsid w:val="003B17D1"/>
    <w:rsid w:val="003D2103"/>
    <w:rsid w:val="00404214"/>
    <w:rsid w:val="004135FD"/>
    <w:rsid w:val="00416315"/>
    <w:rsid w:val="004329E7"/>
    <w:rsid w:val="00443CDC"/>
    <w:rsid w:val="00447B50"/>
    <w:rsid w:val="00527B21"/>
    <w:rsid w:val="00537472"/>
    <w:rsid w:val="00543A1D"/>
    <w:rsid w:val="00560FE2"/>
    <w:rsid w:val="005D046D"/>
    <w:rsid w:val="00605727"/>
    <w:rsid w:val="00631924"/>
    <w:rsid w:val="0065271D"/>
    <w:rsid w:val="00681CE7"/>
    <w:rsid w:val="0068730A"/>
    <w:rsid w:val="00687688"/>
    <w:rsid w:val="0069212B"/>
    <w:rsid w:val="006A3544"/>
    <w:rsid w:val="006C7752"/>
    <w:rsid w:val="006F0CFD"/>
    <w:rsid w:val="006F3C9F"/>
    <w:rsid w:val="00703701"/>
    <w:rsid w:val="00726097"/>
    <w:rsid w:val="00760A42"/>
    <w:rsid w:val="0076287F"/>
    <w:rsid w:val="007B6E60"/>
    <w:rsid w:val="007D51C6"/>
    <w:rsid w:val="007F2C0B"/>
    <w:rsid w:val="008062EC"/>
    <w:rsid w:val="0082113E"/>
    <w:rsid w:val="00822718"/>
    <w:rsid w:val="008C153E"/>
    <w:rsid w:val="008D23BE"/>
    <w:rsid w:val="008E1C9E"/>
    <w:rsid w:val="008E474C"/>
    <w:rsid w:val="008F2247"/>
    <w:rsid w:val="00900045"/>
    <w:rsid w:val="009263E6"/>
    <w:rsid w:val="0094258F"/>
    <w:rsid w:val="0097737D"/>
    <w:rsid w:val="0097763D"/>
    <w:rsid w:val="009D21D0"/>
    <w:rsid w:val="009D39A3"/>
    <w:rsid w:val="009D7139"/>
    <w:rsid w:val="009F64D8"/>
    <w:rsid w:val="00A14C20"/>
    <w:rsid w:val="00A208F4"/>
    <w:rsid w:val="00A23C1F"/>
    <w:rsid w:val="00A36C78"/>
    <w:rsid w:val="00A96424"/>
    <w:rsid w:val="00AA46C4"/>
    <w:rsid w:val="00B224D1"/>
    <w:rsid w:val="00B33AE1"/>
    <w:rsid w:val="00B60916"/>
    <w:rsid w:val="00B63EC3"/>
    <w:rsid w:val="00BB47B7"/>
    <w:rsid w:val="00C045DF"/>
    <w:rsid w:val="00C4647D"/>
    <w:rsid w:val="00CA1A18"/>
    <w:rsid w:val="00CC31E0"/>
    <w:rsid w:val="00D31D69"/>
    <w:rsid w:val="00D74FC2"/>
    <w:rsid w:val="00D83E15"/>
    <w:rsid w:val="00D924E7"/>
    <w:rsid w:val="00DF2B4E"/>
    <w:rsid w:val="00DF3C0C"/>
    <w:rsid w:val="00DF6CA5"/>
    <w:rsid w:val="00E7511E"/>
    <w:rsid w:val="00E83FFB"/>
    <w:rsid w:val="00EB7B09"/>
    <w:rsid w:val="00EE3DF8"/>
    <w:rsid w:val="00EF7E2E"/>
    <w:rsid w:val="00F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F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3FF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3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rsid w:val="00E83FFB"/>
    <w:rPr>
      <w:sz w:val="18"/>
      <w:szCs w:val="18"/>
    </w:rPr>
  </w:style>
  <w:style w:type="character" w:customStyle="1" w:styleId="Char">
    <w:name w:val="页脚 Char"/>
    <w:link w:val="a3"/>
    <w:uiPriority w:val="99"/>
    <w:rsid w:val="00E83FFB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68730A"/>
    <w:rPr>
      <w:sz w:val="18"/>
      <w:szCs w:val="18"/>
    </w:rPr>
  </w:style>
  <w:style w:type="character" w:customStyle="1" w:styleId="Char1">
    <w:name w:val="批注框文本 Char"/>
    <w:link w:val="a5"/>
    <w:semiHidden/>
    <w:rsid w:val="0068730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0FC051-C289-48B6-93A5-921FFDA4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9</Pages>
  <Words>638</Words>
  <Characters>3640</Characters>
  <Application>Microsoft Office Word</Application>
  <DocSecurity>0</DocSecurity>
  <Lines>30</Lines>
  <Paragraphs>8</Paragraphs>
  <ScaleCrop>false</ScaleCrop>
  <Company>安徽三联学院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安徽三联学院第十二届田径运动会</dc:title>
  <cp:lastModifiedBy>微软用户</cp:lastModifiedBy>
  <cp:revision>56</cp:revision>
  <cp:lastPrinted>2014-10-09T07:36:00Z</cp:lastPrinted>
  <dcterms:created xsi:type="dcterms:W3CDTF">2013-10-11T02:00:00Z</dcterms:created>
  <dcterms:modified xsi:type="dcterms:W3CDTF">2014-10-11T06:36:00Z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